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C71" w:rsidRDefault="002E6C71" w:rsidP="002E6C71">
      <w:pPr>
        <w:widowControl w:val="0"/>
        <w:jc w:val="center"/>
      </w:pPr>
      <w:bookmarkStart w:id="0" w:name="_GoBack"/>
      <w:bookmarkEnd w:id="0"/>
      <w:r w:rsidRPr="002E6C71">
        <w:rPr>
          <w:b/>
        </w:rPr>
        <w:t>South Carolina General Assembly</w:t>
      </w:r>
    </w:p>
    <w:p w:rsidR="002E6C71" w:rsidRDefault="002E6C71" w:rsidP="002E6C71">
      <w:pPr>
        <w:widowControl w:val="0"/>
        <w:jc w:val="center"/>
      </w:pPr>
      <w:r>
        <w:t>121st Session, 2015-2016</w:t>
      </w:r>
    </w:p>
    <w:p w:rsidR="002E6C71" w:rsidRDefault="002E6C71" w:rsidP="002E6C71">
      <w:pPr>
        <w:widowControl w:val="0"/>
        <w:jc w:val="left"/>
      </w:pPr>
    </w:p>
    <w:p w:rsidR="002E6C71" w:rsidRDefault="002E6C71" w:rsidP="002E6C71">
      <w:pPr>
        <w:widowControl w:val="0"/>
        <w:jc w:val="left"/>
        <w:rPr>
          <w:b/>
        </w:rPr>
      </w:pPr>
      <w:r w:rsidRPr="002E6C71">
        <w:rPr>
          <w:b/>
        </w:rPr>
        <w:t>H. 3267</w:t>
      </w:r>
    </w:p>
    <w:p w:rsidR="002E6C71" w:rsidRDefault="002E6C71" w:rsidP="002E6C71">
      <w:pPr>
        <w:widowControl w:val="0"/>
        <w:jc w:val="left"/>
        <w:rPr>
          <w:b/>
        </w:rPr>
      </w:pPr>
    </w:p>
    <w:p w:rsidR="002E6C71" w:rsidRDefault="002E6C71" w:rsidP="002E6C71">
      <w:pPr>
        <w:widowControl w:val="0"/>
        <w:jc w:val="left"/>
      </w:pPr>
      <w:r w:rsidRPr="002E6C71">
        <w:rPr>
          <w:b/>
        </w:rPr>
        <w:t>STATUS INFORMATION</w:t>
      </w:r>
    </w:p>
    <w:p w:rsidR="002E6C71" w:rsidRDefault="002E6C71" w:rsidP="002E6C71">
      <w:pPr>
        <w:widowControl w:val="0"/>
        <w:jc w:val="left"/>
      </w:pPr>
    </w:p>
    <w:p w:rsidR="002E6C71" w:rsidRDefault="002E6C71" w:rsidP="002E6C71">
      <w:pPr>
        <w:widowControl w:val="0"/>
        <w:jc w:val="left"/>
      </w:pPr>
      <w:r>
        <w:t>House Resolution</w:t>
      </w:r>
    </w:p>
    <w:p w:rsidR="002E6C71" w:rsidRDefault="002E6C71" w:rsidP="002E6C71">
      <w:pPr>
        <w:widowControl w:val="0"/>
        <w:jc w:val="left"/>
      </w:pPr>
      <w:r>
        <w:t>Sponsors: Reps. Sandifer,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Simrill, G.M. Smith, G.R. Smith, J.E. Smith, Sottile, Southard, Spires, Stavrinakis, Stringer, Tallon, Taylor, Thayer, Tinkler, Toole, Weeks, Wells, Whipper, White, Whitmire, Williams, Willis and Yow</w:t>
      </w:r>
    </w:p>
    <w:p w:rsidR="002E6C71" w:rsidRDefault="002E6C71" w:rsidP="002E6C71">
      <w:pPr>
        <w:widowControl w:val="0"/>
        <w:jc w:val="left"/>
      </w:pPr>
      <w:r>
        <w:t>Document Path: l:\council\bills\rm\1044vr15.docx</w:t>
      </w:r>
    </w:p>
    <w:p w:rsidR="002E6C71" w:rsidRDefault="002E6C71" w:rsidP="002E6C71">
      <w:pPr>
        <w:widowControl w:val="0"/>
        <w:jc w:val="left"/>
      </w:pPr>
    </w:p>
    <w:p w:rsidR="002E6C71" w:rsidRDefault="002E6C71" w:rsidP="002E6C71">
      <w:pPr>
        <w:widowControl w:val="0"/>
        <w:jc w:val="left"/>
      </w:pPr>
      <w:r>
        <w:t>Introduced in the House on January 13, 2015</w:t>
      </w:r>
    </w:p>
    <w:p w:rsidR="002E6C71" w:rsidRDefault="002E6C71" w:rsidP="002E6C71">
      <w:pPr>
        <w:widowControl w:val="0"/>
        <w:jc w:val="left"/>
      </w:pPr>
      <w:r>
        <w:t>Adopted by the House on January 13, 2015</w:t>
      </w:r>
    </w:p>
    <w:p w:rsidR="002E6C71" w:rsidRDefault="002E6C71" w:rsidP="002E6C71">
      <w:pPr>
        <w:widowControl w:val="0"/>
        <w:jc w:val="left"/>
      </w:pPr>
    </w:p>
    <w:p w:rsidR="002E6C71" w:rsidRDefault="002E6C71" w:rsidP="002E6C71">
      <w:pPr>
        <w:widowControl w:val="0"/>
        <w:jc w:val="left"/>
      </w:pPr>
      <w:r>
        <w:t xml:space="preserve">Summary: </w:t>
      </w:r>
      <w:r w:rsidR="00544E8A">
        <w:t>Andrew Theodore Fiffick IV</w:t>
      </w:r>
    </w:p>
    <w:p w:rsidR="002E6C71" w:rsidRDefault="002E6C71" w:rsidP="002E6C71">
      <w:pPr>
        <w:widowControl w:val="0"/>
        <w:jc w:val="left"/>
      </w:pPr>
    </w:p>
    <w:p w:rsidR="002E6C71" w:rsidRDefault="002E6C71" w:rsidP="002E6C71">
      <w:pPr>
        <w:widowControl w:val="0"/>
        <w:jc w:val="left"/>
      </w:pPr>
    </w:p>
    <w:p w:rsidR="002E6C71" w:rsidRDefault="002E6C71" w:rsidP="002E6C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C71">
        <w:rPr>
          <w:b/>
        </w:rPr>
        <w:t>HISTORY OF LEGISLATIVE ACTIONS</w:t>
      </w:r>
    </w:p>
    <w:p w:rsidR="002E6C71" w:rsidRDefault="002E6C71" w:rsidP="002E6C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6C71" w:rsidRPr="002E6C71" w:rsidRDefault="002E6C71" w:rsidP="002E6C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C71">
        <w:rPr>
          <w:u w:val="single"/>
        </w:rPr>
        <w:tab/>
        <w:t>Date</w:t>
      </w:r>
      <w:r w:rsidRPr="002E6C71">
        <w:rPr>
          <w:u w:val="single"/>
        </w:rPr>
        <w:tab/>
        <w:t>Body</w:t>
      </w:r>
      <w:r w:rsidRPr="002E6C71">
        <w:rPr>
          <w:u w:val="single"/>
        </w:rPr>
        <w:tab/>
        <w:t>Action Description with journal page number</w:t>
      </w:r>
      <w:r w:rsidRPr="002E6C71">
        <w:rPr>
          <w:u w:val="single"/>
        </w:rPr>
        <w:tab/>
      </w:r>
    </w:p>
    <w:p w:rsidR="00F20249" w:rsidRDefault="00F20249" w:rsidP="00F202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D33BC">
        <w:t>Introduced and adopted (</w:t>
      </w:r>
      <w:hyperlink r:id="rId7" w:history="1">
        <w:r w:rsidRPr="00677EA2">
          <w:rPr>
            <w:rStyle w:val="Hyperlink"/>
          </w:rPr>
          <w:t>House Journal</w:t>
        </w:r>
        <w:r w:rsidRPr="00677EA2">
          <w:rPr>
            <w:rStyle w:val="Hyperlink"/>
          </w:rPr>
          <w:noBreakHyphen/>
          <w:t>page 39</w:t>
        </w:r>
      </w:hyperlink>
      <w:r w:rsidRPr="002D33BC">
        <w:t>)</w:t>
      </w:r>
    </w:p>
    <w:p w:rsidR="00F20249" w:rsidRDefault="00F20249" w:rsidP="00F202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C71" w:rsidRDefault="002E6C71" w:rsidP="002E6C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E6C71">
          <w:rPr>
            <w:rStyle w:val="Hyperlink"/>
          </w:rPr>
          <w:t>legislative information</w:t>
        </w:r>
      </w:hyperlink>
      <w:r>
        <w:t xml:space="preserve"> at the website</w:t>
      </w:r>
    </w:p>
    <w:p w:rsidR="002E6C71" w:rsidRDefault="002E6C71" w:rsidP="002E6C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C71" w:rsidRPr="002E6C71" w:rsidRDefault="002E6C71" w:rsidP="002E6C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C71" w:rsidRDefault="002E6C71" w:rsidP="002E6C71">
      <w:r w:rsidRPr="002E6C71">
        <w:rPr>
          <w:b/>
        </w:rPr>
        <w:t>VERSIONS OF THIS BILL</w:t>
      </w:r>
    </w:p>
    <w:p w:rsidR="002E6C71" w:rsidRDefault="002E6C71" w:rsidP="002E6C71"/>
    <w:p w:rsidR="002E6C71" w:rsidRDefault="00677EA2" w:rsidP="002E6C71">
      <w:hyperlink r:id="rId9" w:history="1">
        <w:r w:rsidR="002E6C71">
          <w:rPr>
            <w:rStyle w:val="Hyperlink"/>
          </w:rPr>
          <w:t>1/13/2015</w:t>
        </w:r>
      </w:hyperlink>
    </w:p>
    <w:p w:rsidR="002E6C71" w:rsidRDefault="002E6C71" w:rsidP="002E6C71"/>
    <w:p w:rsidR="002E6C71" w:rsidRDefault="002E6C71" w:rsidP="002E6C71">
      <w:pPr>
        <w:sectPr w:rsidR="002E6C71" w:rsidSect="002E6C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2F25" w:rsidRDefault="00CC2F25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22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82C" w:rsidRDefault="005E6D59" w:rsidP="00B64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27107">
        <w:t xml:space="preserve">COMMEND </w:t>
      </w:r>
      <w:r w:rsidR="00527107" w:rsidRPr="00FC3490">
        <w:rPr>
          <w:color w:val="000000" w:themeColor="text1"/>
          <w:u w:color="000000" w:themeColor="text1"/>
        </w:rPr>
        <w:t xml:space="preserve">ANDREW THEODORE </w:t>
      </w:r>
      <w:r w:rsidR="00E9774F">
        <w:rPr>
          <w:color w:val="000000" w:themeColor="text1"/>
          <w:u w:color="000000" w:themeColor="text1"/>
        </w:rPr>
        <w:t xml:space="preserve">“ANDY” </w:t>
      </w:r>
      <w:r w:rsidR="00527107" w:rsidRPr="00FC3490">
        <w:rPr>
          <w:color w:val="000000" w:themeColor="text1"/>
          <w:u w:color="000000" w:themeColor="text1"/>
        </w:rPr>
        <w:t>FIFFICK IV</w:t>
      </w:r>
      <w:r w:rsidR="00527107">
        <w:rPr>
          <w:color w:val="000000" w:themeColor="text1"/>
          <w:u w:color="000000" w:themeColor="text1"/>
        </w:rPr>
        <w:t xml:space="preserve"> OF COLUMBIA </w:t>
      </w:r>
      <w:r w:rsidR="00527107">
        <w:t>FOR HIS SEVEN YEARS OF OUTSTANDING AND DEDICATED LEGAL SERVICE TO THE SOUTH CAROLINA HOUSE OF REPRESENTATIVES AND TO WISH HIM MUCH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7CAB" w:rsidRDefault="0087225D" w:rsidP="00567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7107" w:rsidRPr="00FC3490">
        <w:rPr>
          <w:color w:val="000000" w:themeColor="text1"/>
          <w:u w:color="000000" w:themeColor="text1"/>
        </w:rPr>
        <w:t xml:space="preserve">Andrew Theodore </w:t>
      </w:r>
      <w:r w:rsidR="00E9774F" w:rsidRPr="00FC3490">
        <w:rPr>
          <w:color w:val="000000" w:themeColor="text1"/>
          <w:u w:color="000000" w:themeColor="text1"/>
        </w:rPr>
        <w:t xml:space="preserve">“Andy” </w:t>
      </w:r>
      <w:r w:rsidR="00527107" w:rsidRPr="00FC3490">
        <w:rPr>
          <w:color w:val="000000" w:themeColor="text1"/>
          <w:u w:color="000000" w:themeColor="text1"/>
        </w:rPr>
        <w:t>Fiffick IV</w:t>
      </w:r>
      <w:r w:rsidR="00527107">
        <w:rPr>
          <w:color w:val="000000" w:themeColor="text1"/>
          <w:u w:color="000000" w:themeColor="text1"/>
        </w:rPr>
        <w:t xml:space="preserve"> </w:t>
      </w:r>
      <w:r w:rsidR="00637417">
        <w:t>of Columbia</w:t>
      </w:r>
      <w:r w:rsidR="00C165AE">
        <w:t>, who</w:t>
      </w:r>
      <w:r w:rsidR="00637417">
        <w:t xml:space="preserve"> for </w:t>
      </w:r>
      <w:r w:rsidR="00527107">
        <w:t>seven y</w:t>
      </w:r>
      <w:r w:rsidR="00637417">
        <w:t>ears has carried out h</w:t>
      </w:r>
      <w:r w:rsidR="00527107">
        <w:t>is</w:t>
      </w:r>
      <w:r w:rsidR="00637417">
        <w:t xml:space="preserve"> duties as </w:t>
      </w:r>
      <w:r w:rsidR="00527107">
        <w:t xml:space="preserve">legal counsel to the </w:t>
      </w:r>
      <w:r w:rsidR="00BB3236">
        <w:t xml:space="preserve">South Carolina </w:t>
      </w:r>
      <w:r w:rsidR="00527107">
        <w:t>H</w:t>
      </w:r>
      <w:r w:rsidR="00BB3236">
        <w:t>ouse</w:t>
      </w:r>
      <w:r w:rsidR="00527107">
        <w:t xml:space="preserve"> </w:t>
      </w:r>
      <w:r w:rsidR="00BB3236">
        <w:t>of Representatives</w:t>
      </w:r>
      <w:r w:rsidR="00637417">
        <w:t xml:space="preserve"> with excellence</w:t>
      </w:r>
      <w:r w:rsidR="00C165AE">
        <w:t xml:space="preserve">, will soon take up new challenges as </w:t>
      </w:r>
      <w:r w:rsidR="00C165AE">
        <w:rPr>
          <w:color w:val="000000" w:themeColor="text1"/>
          <w:u w:color="000000" w:themeColor="text1"/>
        </w:rPr>
        <w:t>c</w:t>
      </w:r>
      <w:r w:rsidR="00C165AE" w:rsidRPr="00FC3490">
        <w:rPr>
          <w:color w:val="000000" w:themeColor="text1"/>
          <w:u w:color="000000" w:themeColor="text1"/>
        </w:rPr>
        <w:t xml:space="preserve">hief </w:t>
      </w:r>
      <w:r w:rsidR="00C165AE">
        <w:rPr>
          <w:color w:val="000000" w:themeColor="text1"/>
          <w:u w:color="000000" w:themeColor="text1"/>
        </w:rPr>
        <w:t>l</w:t>
      </w:r>
      <w:r w:rsidR="00C165AE" w:rsidRPr="00FC3490">
        <w:rPr>
          <w:color w:val="000000" w:themeColor="text1"/>
          <w:u w:color="000000" w:themeColor="text1"/>
        </w:rPr>
        <w:t xml:space="preserve">egal </w:t>
      </w:r>
      <w:r w:rsidR="00C165AE">
        <w:rPr>
          <w:color w:val="000000" w:themeColor="text1"/>
          <w:u w:color="000000" w:themeColor="text1"/>
        </w:rPr>
        <w:t>c</w:t>
      </w:r>
      <w:r w:rsidR="00C165AE" w:rsidRPr="00FC3490">
        <w:rPr>
          <w:color w:val="000000" w:themeColor="text1"/>
          <w:u w:color="000000" w:themeColor="text1"/>
        </w:rPr>
        <w:t>ounsel to the L</w:t>
      </w:r>
      <w:r w:rsidR="00C165AE">
        <w:rPr>
          <w:color w:val="000000" w:themeColor="text1"/>
          <w:u w:color="000000" w:themeColor="text1"/>
        </w:rPr>
        <w:t>ieutenant Governor</w:t>
      </w:r>
      <w:r w:rsidR="00BF40EA" w:rsidRPr="00BF40EA">
        <w:rPr>
          <w:color w:val="000000" w:themeColor="text1"/>
          <w:u w:color="000000" w:themeColor="text1"/>
        </w:rPr>
        <w:t>’</w:t>
      </w:r>
      <w:r w:rsidR="00C165AE">
        <w:rPr>
          <w:color w:val="000000" w:themeColor="text1"/>
          <w:u w:color="000000" w:themeColor="text1"/>
        </w:rPr>
        <w:t xml:space="preserve">s office </w:t>
      </w:r>
      <w:r w:rsidR="00567CAB" w:rsidRPr="00FC3490">
        <w:rPr>
          <w:color w:val="000000" w:themeColor="text1"/>
          <w:u w:color="000000" w:themeColor="text1"/>
        </w:rPr>
        <w:t>under L</w:t>
      </w:r>
      <w:r w:rsidR="00567CAB">
        <w:rPr>
          <w:color w:val="000000" w:themeColor="text1"/>
          <w:u w:color="000000" w:themeColor="text1"/>
        </w:rPr>
        <w:t>ieutenant</w:t>
      </w:r>
      <w:r w:rsidR="00567CAB" w:rsidRPr="00FC3490">
        <w:rPr>
          <w:color w:val="000000" w:themeColor="text1"/>
          <w:u w:color="000000" w:themeColor="text1"/>
        </w:rPr>
        <w:t xml:space="preserve"> Governor</w:t>
      </w:r>
      <w:r w:rsidR="00BF40EA">
        <w:rPr>
          <w:color w:val="000000" w:themeColor="text1"/>
          <w:u w:color="000000" w:themeColor="text1"/>
        </w:rPr>
        <w:noBreakHyphen/>
      </w:r>
      <w:r w:rsidR="000971D5">
        <w:rPr>
          <w:color w:val="000000" w:themeColor="text1"/>
          <w:u w:color="000000" w:themeColor="text1"/>
        </w:rPr>
        <w:t>e</w:t>
      </w:r>
      <w:r w:rsidR="00567CAB" w:rsidRPr="00FC3490">
        <w:rPr>
          <w:color w:val="000000" w:themeColor="text1"/>
          <w:u w:color="000000" w:themeColor="text1"/>
        </w:rPr>
        <w:t>lect Henry Dargan McMaster</w:t>
      </w:r>
      <w:r w:rsidR="00567CAB">
        <w:rPr>
          <w:color w:val="000000" w:themeColor="text1"/>
          <w:u w:color="000000" w:themeColor="text1"/>
        </w:rPr>
        <w:t>; and</w:t>
      </w:r>
    </w:p>
    <w:p w:rsidR="00A7688C" w:rsidRDefault="00A7688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F40EA" w:rsidRPr="00BF40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A</w:t>
      </w:r>
      <w:r w:rsidRPr="00FC3490">
        <w:rPr>
          <w:color w:val="000000" w:themeColor="text1"/>
          <w:u w:color="000000" w:themeColor="text1"/>
        </w:rPr>
        <w:t>ndy Fiffick earned his bachelor</w:t>
      </w:r>
      <w:r w:rsidR="00BF40EA" w:rsidRPr="00BF40EA">
        <w:rPr>
          <w:color w:val="000000" w:themeColor="text1"/>
          <w:u w:color="000000" w:themeColor="text1"/>
        </w:rPr>
        <w:t>’</w:t>
      </w:r>
      <w:r w:rsidRPr="00FC3490">
        <w:rPr>
          <w:color w:val="000000" w:themeColor="text1"/>
          <w:u w:color="000000" w:themeColor="text1"/>
        </w:rPr>
        <w:t xml:space="preserve">s degree from </w:t>
      </w:r>
      <w:r>
        <w:rPr>
          <w:color w:val="000000" w:themeColor="text1"/>
          <w:u w:color="000000" w:themeColor="text1"/>
        </w:rPr>
        <w:t>the University of South Carolina and his j</w:t>
      </w:r>
      <w:r w:rsidRPr="00FC3490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FC3490">
        <w:rPr>
          <w:color w:val="000000" w:themeColor="text1"/>
          <w:u w:color="000000" w:themeColor="text1"/>
        </w:rPr>
        <w:t>octorate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FC3490">
        <w:rPr>
          <w:color w:val="000000" w:themeColor="text1"/>
          <w:u w:color="000000" w:themeColor="text1"/>
        </w:rPr>
        <w:t>began his legal career as a staff attorney with the Department of Revenue</w:t>
      </w:r>
      <w:r>
        <w:rPr>
          <w:color w:val="000000" w:themeColor="text1"/>
          <w:u w:color="000000" w:themeColor="text1"/>
        </w:rPr>
        <w:t xml:space="preserve"> and on December 2, 2007, </w:t>
      </w:r>
      <w:r w:rsidRPr="00FC3490">
        <w:rPr>
          <w:color w:val="000000" w:themeColor="text1"/>
          <w:u w:color="000000" w:themeColor="text1"/>
        </w:rPr>
        <w:t>began employment with the House of Representatives</w:t>
      </w:r>
      <w:r>
        <w:rPr>
          <w:color w:val="000000" w:themeColor="text1"/>
          <w:u w:color="000000" w:themeColor="text1"/>
        </w:rPr>
        <w:t xml:space="preserve"> a</w:t>
      </w:r>
      <w:r w:rsidRPr="00FC349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FC349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l</w:t>
      </w:r>
      <w:r w:rsidRPr="00FC3490">
        <w:rPr>
          <w:color w:val="000000" w:themeColor="text1"/>
          <w:u w:color="000000" w:themeColor="text1"/>
        </w:rPr>
        <w:t xml:space="preserve">egal </w:t>
      </w:r>
      <w:r>
        <w:rPr>
          <w:color w:val="000000" w:themeColor="text1"/>
          <w:u w:color="000000" w:themeColor="text1"/>
        </w:rPr>
        <w:t>c</w:t>
      </w:r>
      <w:r w:rsidRPr="00FC3490">
        <w:rPr>
          <w:color w:val="000000" w:themeColor="text1"/>
          <w:u w:color="000000" w:themeColor="text1"/>
        </w:rPr>
        <w:t xml:space="preserve">ounsel to the House Labor, Commerce and Industry </w:t>
      </w:r>
      <w:r>
        <w:rPr>
          <w:color w:val="000000" w:themeColor="text1"/>
          <w:u w:color="000000" w:themeColor="text1"/>
        </w:rPr>
        <w:t xml:space="preserve">(LCI) </w:t>
      </w:r>
      <w:r w:rsidRPr="00FC3490">
        <w:rPr>
          <w:color w:val="000000" w:themeColor="text1"/>
          <w:u w:color="000000" w:themeColor="text1"/>
        </w:rPr>
        <w:t>Committee</w:t>
      </w:r>
      <w:r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C3490">
        <w:rPr>
          <w:color w:val="000000" w:themeColor="text1"/>
          <w:u w:color="000000" w:themeColor="text1"/>
        </w:rPr>
        <w:t>n 2008</w:t>
      </w:r>
      <w:r>
        <w:rPr>
          <w:color w:val="000000" w:themeColor="text1"/>
          <w:u w:color="000000" w:themeColor="text1"/>
        </w:rPr>
        <w:t>,</w:t>
      </w:r>
      <w:r w:rsidRPr="00FC3490">
        <w:rPr>
          <w:color w:val="000000" w:themeColor="text1"/>
          <w:u w:color="000000" w:themeColor="text1"/>
        </w:rPr>
        <w:t xml:space="preserve"> </w:t>
      </w:r>
      <w:r w:rsidR="001F5A24">
        <w:rPr>
          <w:color w:val="000000" w:themeColor="text1"/>
          <w:u w:color="000000" w:themeColor="text1"/>
        </w:rPr>
        <w:t>Andy Fiffick</w:t>
      </w:r>
      <w:r w:rsidRPr="00FC34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accepted </w:t>
      </w:r>
      <w:r w:rsidRPr="00FC3490">
        <w:rPr>
          <w:color w:val="000000" w:themeColor="text1"/>
          <w:u w:color="000000" w:themeColor="text1"/>
        </w:rPr>
        <w:t xml:space="preserve">the position of </w:t>
      </w:r>
      <w:r>
        <w:rPr>
          <w:color w:val="000000" w:themeColor="text1"/>
          <w:u w:color="000000" w:themeColor="text1"/>
        </w:rPr>
        <w:t>c</w:t>
      </w:r>
      <w:r w:rsidRPr="00FC3490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l</w:t>
      </w:r>
      <w:r w:rsidRPr="00FC3490">
        <w:rPr>
          <w:color w:val="000000" w:themeColor="text1"/>
          <w:u w:color="000000" w:themeColor="text1"/>
        </w:rPr>
        <w:t xml:space="preserve">egal </w:t>
      </w:r>
      <w:r>
        <w:rPr>
          <w:color w:val="000000" w:themeColor="text1"/>
          <w:u w:color="000000" w:themeColor="text1"/>
        </w:rPr>
        <w:t>c</w:t>
      </w:r>
      <w:r w:rsidRPr="00FC3490">
        <w:rPr>
          <w:color w:val="000000" w:themeColor="text1"/>
          <w:u w:color="000000" w:themeColor="text1"/>
        </w:rPr>
        <w:t>ounsel to the House LCI Committee</w:t>
      </w:r>
      <w:r w:rsidR="001F5A24">
        <w:rPr>
          <w:color w:val="000000" w:themeColor="text1"/>
          <w:u w:color="000000" w:themeColor="text1"/>
        </w:rPr>
        <w:t xml:space="preserve">, and he </w:t>
      </w:r>
      <w:r w:rsidRPr="00FC3490">
        <w:rPr>
          <w:color w:val="000000" w:themeColor="text1"/>
          <w:u w:color="000000" w:themeColor="text1"/>
        </w:rPr>
        <w:t>has served in that capacity since that time</w:t>
      </w:r>
      <w:r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FE4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C3490">
        <w:rPr>
          <w:color w:val="000000" w:themeColor="text1"/>
          <w:u w:color="000000" w:themeColor="text1"/>
        </w:rPr>
        <w:t xml:space="preserve">uring his </w:t>
      </w:r>
      <w:r>
        <w:rPr>
          <w:color w:val="000000" w:themeColor="text1"/>
          <w:u w:color="000000" w:themeColor="text1"/>
        </w:rPr>
        <w:t xml:space="preserve">years of </w:t>
      </w:r>
      <w:r w:rsidRPr="00FC3490">
        <w:rPr>
          <w:color w:val="000000" w:themeColor="text1"/>
          <w:u w:color="000000" w:themeColor="text1"/>
        </w:rPr>
        <w:t>service with the House</w:t>
      </w:r>
      <w:r w:rsidR="00BB6FB3">
        <w:rPr>
          <w:color w:val="000000" w:themeColor="text1"/>
          <w:u w:color="000000" w:themeColor="text1"/>
        </w:rPr>
        <w:t xml:space="preserve"> staff</w:t>
      </w:r>
      <w:r>
        <w:rPr>
          <w:color w:val="000000" w:themeColor="text1"/>
          <w:u w:color="000000" w:themeColor="text1"/>
        </w:rPr>
        <w:t>,</w:t>
      </w:r>
      <w:r w:rsidRPr="00FC3490">
        <w:rPr>
          <w:color w:val="000000" w:themeColor="text1"/>
          <w:u w:color="000000" w:themeColor="text1"/>
        </w:rPr>
        <w:t xml:space="preserve"> Andy </w:t>
      </w:r>
      <w:r>
        <w:rPr>
          <w:color w:val="000000" w:themeColor="text1"/>
          <w:u w:color="000000" w:themeColor="text1"/>
        </w:rPr>
        <w:t xml:space="preserve">also </w:t>
      </w:r>
      <w:r w:rsidRPr="00FC3490">
        <w:rPr>
          <w:color w:val="000000" w:themeColor="text1"/>
          <w:u w:color="000000" w:themeColor="text1"/>
        </w:rPr>
        <w:t xml:space="preserve">has worked on Judicial Merit Selection and </w:t>
      </w:r>
      <w:r>
        <w:rPr>
          <w:color w:val="000000" w:themeColor="text1"/>
          <w:u w:color="000000" w:themeColor="text1"/>
        </w:rPr>
        <w:t xml:space="preserve">has </w:t>
      </w:r>
      <w:r w:rsidRPr="00FC3490">
        <w:rPr>
          <w:color w:val="000000" w:themeColor="text1"/>
          <w:u w:color="000000" w:themeColor="text1"/>
        </w:rPr>
        <w:t>served the Public Utilities Review Committee</w:t>
      </w:r>
      <w:r w:rsidR="00FE46DB">
        <w:rPr>
          <w:color w:val="000000" w:themeColor="text1"/>
          <w:u w:color="000000" w:themeColor="text1"/>
        </w:rPr>
        <w:t>. He</w:t>
      </w:r>
      <w:r w:rsidR="00FE46DB" w:rsidRPr="009C77A3">
        <w:rPr>
          <w:color w:val="000000" w:themeColor="text1"/>
          <w:u w:color="000000" w:themeColor="text1"/>
        </w:rPr>
        <w:t xml:space="preserve"> also staffed the Review and </w:t>
      </w:r>
      <w:r w:rsidR="00FE46DB" w:rsidRPr="009C77A3">
        <w:rPr>
          <w:color w:val="000000" w:themeColor="text1"/>
          <w:u w:color="000000" w:themeColor="text1"/>
        </w:rPr>
        <w:lastRenderedPageBreak/>
        <w:t>Oversight Commission on the South Carolina Ports Authority and the South Carolina Department of Employment and Workforce Review Committee</w:t>
      </w:r>
      <w:r w:rsidR="00FE46DB"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C3490">
        <w:rPr>
          <w:color w:val="000000" w:themeColor="text1"/>
          <w:u w:color="000000" w:themeColor="text1"/>
        </w:rPr>
        <w:t xml:space="preserve">ver the past </w:t>
      </w:r>
      <w:r w:rsidR="00B64D9B">
        <w:rPr>
          <w:color w:val="000000" w:themeColor="text1"/>
          <w:u w:color="000000" w:themeColor="text1"/>
        </w:rPr>
        <w:t>seven</w:t>
      </w:r>
      <w:r w:rsidRPr="00FC349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FC3490">
        <w:rPr>
          <w:color w:val="000000" w:themeColor="text1"/>
          <w:u w:color="000000" w:themeColor="text1"/>
        </w:rPr>
        <w:t xml:space="preserve"> Andy has become well</w:t>
      </w:r>
      <w:r>
        <w:rPr>
          <w:color w:val="000000" w:themeColor="text1"/>
          <w:u w:color="000000" w:themeColor="text1"/>
        </w:rPr>
        <w:t xml:space="preserve"> </w:t>
      </w:r>
      <w:r w:rsidRPr="00FC3490">
        <w:rPr>
          <w:color w:val="000000" w:themeColor="text1"/>
          <w:u w:color="000000" w:themeColor="text1"/>
        </w:rPr>
        <w:t xml:space="preserve">known for his knowledge and understanding of regulatory law, insurance law, </w:t>
      </w:r>
      <w:r>
        <w:rPr>
          <w:color w:val="000000" w:themeColor="text1"/>
          <w:u w:color="000000" w:themeColor="text1"/>
        </w:rPr>
        <w:t xml:space="preserve">and </w:t>
      </w:r>
      <w:r w:rsidRPr="00FC3490">
        <w:rPr>
          <w:color w:val="000000" w:themeColor="text1"/>
          <w:u w:color="000000" w:themeColor="text1"/>
        </w:rPr>
        <w:t>employment/labor law, a</w:t>
      </w:r>
      <w:r>
        <w:rPr>
          <w:color w:val="000000" w:themeColor="text1"/>
          <w:u w:color="000000" w:themeColor="text1"/>
        </w:rPr>
        <w:t>s well as</w:t>
      </w:r>
      <w:r w:rsidRPr="00FC34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FC3490">
        <w:rPr>
          <w:color w:val="000000" w:themeColor="text1"/>
          <w:u w:color="000000" w:themeColor="text1"/>
        </w:rPr>
        <w:t>his in</w:t>
      </w:r>
      <w:r w:rsidR="00BF40EA">
        <w:rPr>
          <w:color w:val="000000" w:themeColor="text1"/>
          <w:u w:color="000000" w:themeColor="text1"/>
        </w:rPr>
        <w:noBreakHyphen/>
      </w:r>
      <w:r w:rsidRPr="00FC3490">
        <w:rPr>
          <w:color w:val="000000" w:themeColor="text1"/>
          <w:u w:color="000000" w:themeColor="text1"/>
        </w:rPr>
        <w:t>depth understanding of legislative procedure</w:t>
      </w:r>
      <w:r>
        <w:rPr>
          <w:color w:val="000000" w:themeColor="text1"/>
          <w:u w:color="000000" w:themeColor="text1"/>
        </w:rPr>
        <w:t xml:space="preserve">. His legal skills and integrity have earned him </w:t>
      </w:r>
      <w:r w:rsidRPr="00FC349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enviable</w:t>
      </w:r>
      <w:r w:rsidRPr="00FC3490">
        <w:rPr>
          <w:color w:val="000000" w:themeColor="text1"/>
          <w:u w:color="000000" w:themeColor="text1"/>
        </w:rPr>
        <w:t xml:space="preserve"> reputation as a </w:t>
      </w:r>
      <w:r>
        <w:rPr>
          <w:color w:val="000000" w:themeColor="text1"/>
          <w:u w:color="000000" w:themeColor="text1"/>
        </w:rPr>
        <w:t xml:space="preserve">House </w:t>
      </w:r>
      <w:r w:rsidRPr="00FC3490">
        <w:rPr>
          <w:color w:val="000000" w:themeColor="text1"/>
          <w:u w:color="000000" w:themeColor="text1"/>
        </w:rPr>
        <w:t xml:space="preserve">staff </w:t>
      </w:r>
      <w:r>
        <w:rPr>
          <w:color w:val="000000" w:themeColor="text1"/>
          <w:u w:color="000000" w:themeColor="text1"/>
        </w:rPr>
        <w:t>member. Those who have worked with him will tell you he is al</w:t>
      </w:r>
      <w:r w:rsidRPr="00FC3490">
        <w:rPr>
          <w:color w:val="000000" w:themeColor="text1"/>
          <w:u w:color="000000" w:themeColor="text1"/>
        </w:rPr>
        <w:t xml:space="preserve">ways willing to help others </w:t>
      </w:r>
      <w:r>
        <w:rPr>
          <w:color w:val="000000" w:themeColor="text1"/>
          <w:u w:color="000000" w:themeColor="text1"/>
        </w:rPr>
        <w:t xml:space="preserve">and always </w:t>
      </w:r>
      <w:r w:rsidRPr="00FC3490">
        <w:rPr>
          <w:color w:val="000000" w:themeColor="text1"/>
          <w:u w:color="000000" w:themeColor="text1"/>
        </w:rPr>
        <w:t>more than willing to put forth the extra effort to seek resolution to a problem</w:t>
      </w:r>
      <w:r>
        <w:rPr>
          <w:color w:val="000000" w:themeColor="text1"/>
          <w:u w:color="000000" w:themeColor="text1"/>
        </w:rPr>
        <w:t xml:space="preserve">. In addition, he always acts </w:t>
      </w:r>
      <w:r w:rsidRPr="00FC3490">
        <w:rPr>
          <w:color w:val="000000" w:themeColor="text1"/>
          <w:u w:color="000000" w:themeColor="text1"/>
        </w:rPr>
        <w:t>with professionalism and sincere concern for the well</w:t>
      </w:r>
      <w:r w:rsidR="00BF40EA">
        <w:rPr>
          <w:color w:val="000000" w:themeColor="text1"/>
          <w:u w:color="000000" w:themeColor="text1"/>
        </w:rPr>
        <w:noBreakHyphen/>
      </w:r>
      <w:r w:rsidRPr="00FC3490">
        <w:rPr>
          <w:color w:val="000000" w:themeColor="text1"/>
          <w:u w:color="000000" w:themeColor="text1"/>
        </w:rPr>
        <w:t>being of others</w:t>
      </w:r>
      <w:r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B17D88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="00A86CFC">
        <w:rPr>
          <w:color w:val="000000" w:themeColor="text1"/>
          <w:u w:color="000000" w:themeColor="text1"/>
        </w:rPr>
        <w:t xml:space="preserve"> home, Andy is the proud husband of </w:t>
      </w:r>
      <w:r w:rsidR="00A86CFC" w:rsidRPr="00FC3490">
        <w:rPr>
          <w:color w:val="000000" w:themeColor="text1"/>
          <w:u w:color="000000" w:themeColor="text1"/>
        </w:rPr>
        <w:t>Casey R. Fields</w:t>
      </w:r>
      <w:r w:rsidR="00A86CFC">
        <w:rPr>
          <w:color w:val="000000" w:themeColor="text1"/>
          <w:u w:color="000000" w:themeColor="text1"/>
        </w:rPr>
        <w:t xml:space="preserve"> and delighted father of so</w:t>
      </w:r>
      <w:r w:rsidR="00A86CFC" w:rsidRPr="00FC3490">
        <w:rPr>
          <w:color w:val="000000" w:themeColor="text1"/>
          <w:u w:color="000000" w:themeColor="text1"/>
        </w:rPr>
        <w:t>n</w:t>
      </w:r>
      <w:r w:rsidR="00A86CFC">
        <w:rPr>
          <w:color w:val="000000" w:themeColor="text1"/>
          <w:u w:color="000000" w:themeColor="text1"/>
        </w:rPr>
        <w:t xml:space="preserve"> </w:t>
      </w:r>
      <w:r w:rsidR="00A86CFC" w:rsidRPr="00FC3490">
        <w:rPr>
          <w:color w:val="000000" w:themeColor="text1"/>
          <w:u w:color="000000" w:themeColor="text1"/>
        </w:rPr>
        <w:t>Andrew</w:t>
      </w:r>
      <w:r w:rsidR="00A86CFC">
        <w:rPr>
          <w:color w:val="000000" w:themeColor="text1"/>
          <w:u w:color="000000" w:themeColor="text1"/>
        </w:rPr>
        <w:t xml:space="preserve"> J. “Drew” </w:t>
      </w:r>
      <w:r w:rsidR="00A86CFC" w:rsidRPr="00FC3490">
        <w:rPr>
          <w:color w:val="000000" w:themeColor="text1"/>
          <w:u w:color="000000" w:themeColor="text1"/>
        </w:rPr>
        <w:t>Fiffick</w:t>
      </w:r>
      <w:r w:rsidR="00A86CFC">
        <w:rPr>
          <w:color w:val="000000" w:themeColor="text1"/>
          <w:u w:color="000000" w:themeColor="text1"/>
        </w:rPr>
        <w:t xml:space="preserve"> and d</w:t>
      </w:r>
      <w:r w:rsidR="00A86CFC" w:rsidRPr="00FC3490">
        <w:rPr>
          <w:color w:val="000000" w:themeColor="text1"/>
          <w:u w:color="000000" w:themeColor="text1"/>
        </w:rPr>
        <w:t>aughter</w:t>
      </w:r>
      <w:r w:rsidR="00A86CFC">
        <w:rPr>
          <w:color w:val="000000" w:themeColor="text1"/>
          <w:u w:color="000000" w:themeColor="text1"/>
        </w:rPr>
        <w:t xml:space="preserve"> </w:t>
      </w:r>
      <w:r w:rsidR="00A86CFC" w:rsidRPr="00FC3490">
        <w:rPr>
          <w:color w:val="000000" w:themeColor="text1"/>
          <w:u w:color="000000" w:themeColor="text1"/>
        </w:rPr>
        <w:t>Mary Alton Fiffick</w:t>
      </w:r>
      <w:r w:rsidR="00A86CFC">
        <w:rPr>
          <w:color w:val="000000" w:themeColor="text1"/>
          <w:u w:color="000000" w:themeColor="text1"/>
        </w:rPr>
        <w:t xml:space="preserve">. Away from the office, he indulges in supporting </w:t>
      </w:r>
      <w:r w:rsidR="00A86CFC" w:rsidRPr="00FC3490">
        <w:rPr>
          <w:color w:val="000000" w:themeColor="text1"/>
          <w:u w:color="000000" w:themeColor="text1"/>
        </w:rPr>
        <w:t>Gamecock sports, cooking world</w:t>
      </w:r>
      <w:r w:rsidR="00BF40EA">
        <w:rPr>
          <w:color w:val="000000" w:themeColor="text1"/>
          <w:u w:color="000000" w:themeColor="text1"/>
        </w:rPr>
        <w:noBreakHyphen/>
      </w:r>
      <w:r w:rsidR="00A86CFC" w:rsidRPr="00FC3490">
        <w:rPr>
          <w:color w:val="000000" w:themeColor="text1"/>
          <w:u w:color="000000" w:themeColor="text1"/>
        </w:rPr>
        <w:t xml:space="preserve">class </w:t>
      </w:r>
      <w:r w:rsidR="00A86CFC">
        <w:rPr>
          <w:color w:val="000000" w:themeColor="text1"/>
          <w:u w:color="000000" w:themeColor="text1"/>
        </w:rPr>
        <w:t>barbeque,</w:t>
      </w:r>
      <w:r w:rsidR="00A86CFC" w:rsidRPr="00FC3490">
        <w:rPr>
          <w:color w:val="000000" w:themeColor="text1"/>
          <w:u w:color="000000" w:themeColor="text1"/>
        </w:rPr>
        <w:t xml:space="preserve"> and spending time with his loving family and friends</w:t>
      </w:r>
      <w:r w:rsidR="00A86CFC"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h</w:t>
      </w:r>
      <w:r w:rsidRPr="00FC349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leaves the </w:t>
      </w:r>
      <w:r w:rsidRPr="00FC3490">
        <w:rPr>
          <w:color w:val="000000" w:themeColor="text1"/>
          <w:u w:color="000000" w:themeColor="text1"/>
        </w:rPr>
        <w:t xml:space="preserve">House </w:t>
      </w:r>
      <w:r>
        <w:rPr>
          <w:color w:val="000000" w:themeColor="text1"/>
          <w:u w:color="000000" w:themeColor="text1"/>
        </w:rPr>
        <w:t xml:space="preserve">staff </w:t>
      </w:r>
      <w:r w:rsidRPr="00FC349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begin his new duties as c</w:t>
      </w:r>
      <w:r w:rsidRPr="00FC3490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l</w:t>
      </w:r>
      <w:r w:rsidRPr="00FC3490">
        <w:rPr>
          <w:color w:val="000000" w:themeColor="text1"/>
          <w:u w:color="000000" w:themeColor="text1"/>
        </w:rPr>
        <w:t xml:space="preserve">egal </w:t>
      </w:r>
      <w:r>
        <w:rPr>
          <w:color w:val="000000" w:themeColor="text1"/>
          <w:u w:color="000000" w:themeColor="text1"/>
        </w:rPr>
        <w:t>c</w:t>
      </w:r>
      <w:r w:rsidRPr="00FC3490">
        <w:rPr>
          <w:color w:val="000000" w:themeColor="text1"/>
          <w:u w:color="000000" w:themeColor="text1"/>
        </w:rPr>
        <w:t>ounsel to the L</w:t>
      </w:r>
      <w:r>
        <w:rPr>
          <w:color w:val="000000" w:themeColor="text1"/>
          <w:u w:color="000000" w:themeColor="text1"/>
        </w:rPr>
        <w:t>ieutenant Governor</w:t>
      </w:r>
      <w:r w:rsidR="00BF40EA" w:rsidRPr="00BF40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office, Andy Fiffick carries with him the respect and best wishes of all his House</w:t>
      </w:r>
      <w:r w:rsidR="00BF40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staff colleagues and his many friends in the House of Representatives. Now, therefore,</w:t>
      </w:r>
    </w:p>
    <w:p w:rsidR="00637417" w:rsidRDefault="00637417" w:rsidP="0063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016" w:rsidRDefault="00FD6016" w:rsidP="00FD6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7417" w:rsidRDefault="00637417" w:rsidP="0063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191" w:rsidRDefault="00637417" w:rsidP="00CF5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D6016">
        <w:t>House of Representatives</w:t>
      </w:r>
      <w:r>
        <w:t xml:space="preserve">, by this resolution, </w:t>
      </w:r>
      <w:r w:rsidR="00CF5191">
        <w:t>commend A</w:t>
      </w:r>
      <w:r w:rsidR="00CF5191" w:rsidRPr="00FC3490">
        <w:rPr>
          <w:color w:val="000000" w:themeColor="text1"/>
          <w:u w:color="000000" w:themeColor="text1"/>
        </w:rPr>
        <w:t xml:space="preserve">ndrew </w:t>
      </w:r>
      <w:r w:rsidR="00CF5191">
        <w:rPr>
          <w:color w:val="000000" w:themeColor="text1"/>
          <w:u w:color="000000" w:themeColor="text1"/>
        </w:rPr>
        <w:t>T</w:t>
      </w:r>
      <w:r w:rsidR="00CF5191" w:rsidRPr="00FC3490">
        <w:rPr>
          <w:color w:val="000000" w:themeColor="text1"/>
          <w:u w:color="000000" w:themeColor="text1"/>
        </w:rPr>
        <w:t xml:space="preserve">heodore </w:t>
      </w:r>
      <w:r w:rsidR="00AD5ABF" w:rsidRPr="00FC3490">
        <w:rPr>
          <w:color w:val="000000" w:themeColor="text1"/>
          <w:u w:color="000000" w:themeColor="text1"/>
        </w:rPr>
        <w:t>“</w:t>
      </w:r>
      <w:r w:rsidR="00AD5ABF">
        <w:rPr>
          <w:color w:val="000000" w:themeColor="text1"/>
          <w:u w:color="000000" w:themeColor="text1"/>
        </w:rPr>
        <w:t>A</w:t>
      </w:r>
      <w:r w:rsidR="00AD5ABF" w:rsidRPr="00FC3490">
        <w:rPr>
          <w:color w:val="000000" w:themeColor="text1"/>
          <w:u w:color="000000" w:themeColor="text1"/>
        </w:rPr>
        <w:t xml:space="preserve">ndy” </w:t>
      </w:r>
      <w:r w:rsidR="00CF5191">
        <w:rPr>
          <w:color w:val="000000" w:themeColor="text1"/>
          <w:u w:color="000000" w:themeColor="text1"/>
        </w:rPr>
        <w:t>F</w:t>
      </w:r>
      <w:r w:rsidR="00CF5191" w:rsidRPr="00FC3490">
        <w:rPr>
          <w:color w:val="000000" w:themeColor="text1"/>
          <w:u w:color="000000" w:themeColor="text1"/>
        </w:rPr>
        <w:t xml:space="preserve">iffick </w:t>
      </w:r>
      <w:r w:rsidR="00CF5191">
        <w:rPr>
          <w:color w:val="000000" w:themeColor="text1"/>
          <w:u w:color="000000" w:themeColor="text1"/>
        </w:rPr>
        <w:t xml:space="preserve">IV of Columbia </w:t>
      </w:r>
      <w:r w:rsidR="00CF5191">
        <w:t>for his seven years of outstanding and dedicated legal service to the South Carolina House of Representatives and wish him much success and happiness in all his future endeavors.</w:t>
      </w:r>
    </w:p>
    <w:p w:rsidR="00637417" w:rsidRDefault="00637417" w:rsidP="0063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417" w:rsidRDefault="00637417" w:rsidP="0063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5191">
        <w:t>provided</w:t>
      </w:r>
      <w:r>
        <w:t xml:space="preserve"> to </w:t>
      </w:r>
      <w:r w:rsidR="00CF5191">
        <w:t>Andy Fiffick.</w:t>
      </w:r>
    </w:p>
    <w:p w:rsidR="00C44A75" w:rsidRDefault="00BF40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C71" w:rsidRDefault="002E6C71" w:rsidP="002E6C71">
      <w:pPr>
        <w:suppressAutoHyphens/>
      </w:pPr>
    </w:p>
    <w:sectPr w:rsidR="002E6C71" w:rsidSect="002E6C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25D" w:rsidRDefault="0087225D" w:rsidP="009F0C77">
      <w:r>
        <w:separator/>
      </w:r>
    </w:p>
  </w:endnote>
  <w:endnote w:type="continuationSeparator" w:id="0">
    <w:p w:rsidR="0087225D" w:rsidRDefault="008722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DBC51C-7021-43B8-9EE1-830CB9194618}"/>
    <w:embedBold r:id="rId2" w:fontKey="{116C2794-6146-4C99-8726-C7E289F11E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E03424-09E2-41E1-A0E5-5ADEDEDFC2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EDB3D5-9141-4717-8E6D-39C0AC38D5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C71" w:rsidRPr="00CC2F25" w:rsidRDefault="002E6C71" w:rsidP="00CC2F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7E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25D" w:rsidRDefault="0087225D" w:rsidP="009F0C77">
      <w:r>
        <w:separator/>
      </w:r>
    </w:p>
  </w:footnote>
  <w:footnote w:type="continuationSeparator" w:id="0">
    <w:p w:rsidR="0087225D" w:rsidRDefault="008722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4VR15"/>
    <w:docVar w:name="CoverBillType" w:val="r"/>
    <w:docVar w:name="docpath" w:val="L:\Council\bills\RM\1044VR15.DOCX"/>
    <w:docVar w:name="dvBillNumber" w:val="32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225D"/>
    <w:rsid w:val="00011869"/>
    <w:rsid w:val="00015CD6"/>
    <w:rsid w:val="000971D5"/>
    <w:rsid w:val="000E1785"/>
    <w:rsid w:val="000F40FA"/>
    <w:rsid w:val="0010776B"/>
    <w:rsid w:val="00133E66"/>
    <w:rsid w:val="001435A3"/>
    <w:rsid w:val="001D08F2"/>
    <w:rsid w:val="001D525B"/>
    <w:rsid w:val="001D7F4F"/>
    <w:rsid w:val="001F5A24"/>
    <w:rsid w:val="002321B6"/>
    <w:rsid w:val="00250967"/>
    <w:rsid w:val="002543C8"/>
    <w:rsid w:val="0026382C"/>
    <w:rsid w:val="00277422"/>
    <w:rsid w:val="00284AAE"/>
    <w:rsid w:val="002E5912"/>
    <w:rsid w:val="002E6C71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D55"/>
    <w:rsid w:val="004E7D54"/>
    <w:rsid w:val="00527107"/>
    <w:rsid w:val="005273C6"/>
    <w:rsid w:val="00530A69"/>
    <w:rsid w:val="00544E8A"/>
    <w:rsid w:val="00545593"/>
    <w:rsid w:val="00567CAB"/>
    <w:rsid w:val="00577C6C"/>
    <w:rsid w:val="005C2FE2"/>
    <w:rsid w:val="005E2BC9"/>
    <w:rsid w:val="005E6D59"/>
    <w:rsid w:val="00605102"/>
    <w:rsid w:val="006215AA"/>
    <w:rsid w:val="00637417"/>
    <w:rsid w:val="00677EA2"/>
    <w:rsid w:val="006913C9"/>
    <w:rsid w:val="0069470D"/>
    <w:rsid w:val="00734F00"/>
    <w:rsid w:val="00770CA8"/>
    <w:rsid w:val="007A70AE"/>
    <w:rsid w:val="007B4C62"/>
    <w:rsid w:val="008362E8"/>
    <w:rsid w:val="0087225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688C"/>
    <w:rsid w:val="00A833AB"/>
    <w:rsid w:val="00A86CFC"/>
    <w:rsid w:val="00A9741D"/>
    <w:rsid w:val="00AD4B17"/>
    <w:rsid w:val="00AD5ABF"/>
    <w:rsid w:val="00B17D88"/>
    <w:rsid w:val="00B412D4"/>
    <w:rsid w:val="00B64D9B"/>
    <w:rsid w:val="00BB3236"/>
    <w:rsid w:val="00BB6FB3"/>
    <w:rsid w:val="00BE3C22"/>
    <w:rsid w:val="00BF40EA"/>
    <w:rsid w:val="00C0345E"/>
    <w:rsid w:val="00C165AE"/>
    <w:rsid w:val="00C3483A"/>
    <w:rsid w:val="00C44A75"/>
    <w:rsid w:val="00C74E9D"/>
    <w:rsid w:val="00C82FD3"/>
    <w:rsid w:val="00C92819"/>
    <w:rsid w:val="00CC2F25"/>
    <w:rsid w:val="00CC6B7B"/>
    <w:rsid w:val="00CD2089"/>
    <w:rsid w:val="00CF5191"/>
    <w:rsid w:val="00D25CC7"/>
    <w:rsid w:val="00D73A67"/>
    <w:rsid w:val="00D970A9"/>
    <w:rsid w:val="00DF3845"/>
    <w:rsid w:val="00E41911"/>
    <w:rsid w:val="00E92EEF"/>
    <w:rsid w:val="00E9774F"/>
    <w:rsid w:val="00F06780"/>
    <w:rsid w:val="00F1628D"/>
    <w:rsid w:val="00F20249"/>
    <w:rsid w:val="00F24442"/>
    <w:rsid w:val="00F50AE3"/>
    <w:rsid w:val="00F67CF1"/>
    <w:rsid w:val="00F840F0"/>
    <w:rsid w:val="00FB0D0D"/>
    <w:rsid w:val="00FB43B4"/>
    <w:rsid w:val="00FC5AF5"/>
    <w:rsid w:val="00FD6016"/>
    <w:rsid w:val="00FE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55C628-329C-4AB7-91D9-7A8BC3222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6C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67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AF824-6222-439D-8B16-016EF518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757</Words>
  <Characters>4321</Characters>
  <Application>Microsoft Office Word</Application>
  <DocSecurity>6</DocSecurity>
  <Lines>36</Lines>
  <Paragraphs>10</Paragraphs>
  <ScaleCrop>false</ScaleCrop>
  <Company>LPITS</Company>
  <LinksUpToDate>false</LinksUpToDate>
  <CharactersWithSpaces>5068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3267: Andrew Theodore Fiffick IV - South Carolina Legislature Online</dc:title>
  <dc:creator>McDowell</dc:creator>
  <cp:lastModifiedBy>N Cumfer</cp:lastModifiedBy>
  <cp:revision>2</cp:revision>
  <dcterms:created xsi:type="dcterms:W3CDTF">2016-12-02T17:53:00Z</dcterms:created>
  <dcterms:modified xsi:type="dcterms:W3CDTF">2016-12-02T17:53:00Z</dcterms:modified>
</cp:coreProperties>
</file>