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LC-0250VR-GM25.docx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15, 2025</w:t>
      </w:r>
    </w:p>
    <w:p>
      <w:pPr>
        <w:widowControl w:val="false"/>
        <w:spacing w:after="0"/>
        <w:jc w:val="left"/>
      </w:pPr>
    </w:p>
    <w:p>
      <w:pPr>
        <w:widowControl w:val="false"/>
        <w:spacing w:after="0"/>
        <w:jc w:val="left"/>
      </w:pPr>
      <w:r>
        <w:rPr>
          <w:rFonts w:ascii="Times New Roman"/>
          <w:sz w:val="22"/>
        </w:rPr>
        <w:t xml:space="preserve">Summary: Maribeth Werts-retirement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403fbeb6d83d40b6">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1a89aafbe646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25a1ee499f4798">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98B2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4664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35A27" w14:paraId="48DB32D0" w14:textId="17018436">
          <w:pPr>
            <w:pStyle w:val="scresolutiontitle"/>
          </w:pPr>
          <w:r w:rsidRPr="00835A27">
            <w:t xml:space="preserve">to congratulate Mary Elizabeth </w:t>
          </w:r>
          <w:r w:rsidR="00F75533">
            <w:t xml:space="preserve">“Maribeth” </w:t>
          </w:r>
          <w:r w:rsidRPr="00835A27">
            <w:t>Rollings Werts upon the occasion of her retirement, to commend her for her more than forty years of dedicated service to the South Carolina Legislative Audit Council, and to wish her much happiness and fulfillment in the years ahead.</w:t>
          </w:r>
        </w:p>
      </w:sdtContent>
    </w:sdt>
    <w:p w:rsidR="0010776B" w:rsidP="00091FD9" w:rsidRDefault="0010776B" w14:paraId="48DB32D1" w14:textId="56627158">
      <w:pPr>
        <w:pStyle w:val="scresolutiontitle"/>
      </w:pPr>
    </w:p>
    <w:p w:rsidR="00835A27" w:rsidP="00835A27" w:rsidRDefault="008C3A19" w14:paraId="7A5FDA33" w14:textId="6A57E045">
      <w:pPr>
        <w:pStyle w:val="scresolutionwhereas"/>
      </w:pPr>
      <w:bookmarkStart w:name="wa_c107ca374" w:id="1"/>
      <w:r w:rsidRPr="00084D53">
        <w:t>W</w:t>
      </w:r>
      <w:bookmarkEnd w:id="1"/>
      <w:r w:rsidRPr="00084D53">
        <w:t>hereas</w:t>
      </w:r>
      <w:r w:rsidR="00835A27">
        <w:t xml:space="preserve">, it is altogether fitting and proper that the </w:t>
      </w:r>
      <w:r w:rsidRPr="00A31A1B" w:rsidR="00A31A1B">
        <w:t xml:space="preserve">Senate </w:t>
      </w:r>
      <w:r w:rsidR="00835A27">
        <w:t xml:space="preserve">should pause in its deliberations to express appreciation and gratitude to Mary Elizabeth </w:t>
      </w:r>
      <w:r w:rsidR="00F75533">
        <w:t xml:space="preserve">“Maribeth” </w:t>
      </w:r>
      <w:r w:rsidR="00835A27">
        <w:t>Rollings</w:t>
      </w:r>
      <w:r w:rsidRPr="00835A27" w:rsidR="00835A27">
        <w:t xml:space="preserve"> </w:t>
      </w:r>
      <w:r w:rsidR="00835A27">
        <w:t xml:space="preserve">Werts </w:t>
      </w:r>
      <w:r w:rsidR="00F75533">
        <w:t xml:space="preserve">who </w:t>
      </w:r>
      <w:r w:rsidR="00835A27">
        <w:t xml:space="preserve">has served the </w:t>
      </w:r>
      <w:r w:rsidRPr="00835A27" w:rsidR="00835A27">
        <w:t>South Carolina</w:t>
      </w:r>
      <w:r w:rsidR="00835A27">
        <w:t xml:space="preserve"> Legislative Audit Council with dedication and distinction for more than forty years, </w:t>
      </w:r>
      <w:r w:rsidR="00F75533">
        <w:t xml:space="preserve">and </w:t>
      </w:r>
      <w:r w:rsidR="00835A27">
        <w:t>wh</w:t>
      </w:r>
      <w:r w:rsidR="007C35B8">
        <w:t xml:space="preserve">ose </w:t>
      </w:r>
      <w:r w:rsidR="00835A27">
        <w:t>contributions have significantly enhanced the agency; and</w:t>
      </w:r>
    </w:p>
    <w:p w:rsidR="00835A27" w:rsidP="00835A27" w:rsidRDefault="00835A27" w14:paraId="192FA49E" w14:textId="77777777">
      <w:pPr>
        <w:pStyle w:val="scresolutionwhereas"/>
      </w:pPr>
    </w:p>
    <w:p w:rsidR="00835A27" w:rsidP="00835A27" w:rsidRDefault="00835A27" w14:paraId="4A42CE6A" w14:textId="11A54F93">
      <w:pPr>
        <w:pStyle w:val="scresolutionwhereas"/>
      </w:pPr>
      <w:bookmarkStart w:name="wa_a97da9e8c" w:id="2"/>
      <w:r>
        <w:t>W</w:t>
      </w:r>
      <w:bookmarkEnd w:id="2"/>
      <w:r>
        <w:t>hereas, a native of Saluda County,</w:t>
      </w:r>
      <w:r w:rsidRPr="00835A27">
        <w:t xml:space="preserve"> Maribeth</w:t>
      </w:r>
      <w:r>
        <w:t xml:space="preserve"> was born to parents Dr. Robert Chapman Rollings and Jessie Morrow Atkinson; and</w:t>
      </w:r>
    </w:p>
    <w:p w:rsidR="00835A27" w:rsidP="00835A27" w:rsidRDefault="00835A27" w14:paraId="57392D8F" w14:textId="77777777">
      <w:pPr>
        <w:pStyle w:val="scresolutionwhereas"/>
      </w:pPr>
    </w:p>
    <w:p w:rsidR="00835A27" w:rsidP="00835A27" w:rsidRDefault="00835A27" w14:paraId="08D44AD7" w14:textId="54CA021B">
      <w:pPr>
        <w:pStyle w:val="scresolutionwhereas"/>
      </w:pPr>
      <w:bookmarkStart w:name="wa_c1d10347f" w:id="3"/>
      <w:r>
        <w:t>W</w:t>
      </w:r>
      <w:bookmarkEnd w:id="3"/>
      <w:r>
        <w:t xml:space="preserve">hereas, beginning her state government career by joining the </w:t>
      </w:r>
      <w:r w:rsidRPr="00835A27">
        <w:t xml:space="preserve">South Carolina </w:t>
      </w:r>
      <w:r>
        <w:t xml:space="preserve">Legislative Audit Council in 1985, Maribeth has worked under the leadership of all four </w:t>
      </w:r>
      <w:r w:rsidR="005D36DD">
        <w:t xml:space="preserve">of the council’s </w:t>
      </w:r>
      <w:r>
        <w:t xml:space="preserve">directors of the </w:t>
      </w:r>
      <w:r w:rsidRPr="00835A27">
        <w:t xml:space="preserve">South Carolina </w:t>
      </w:r>
      <w:r>
        <w:t>Legislative Audit Council: the late George L. Schroeder</w:t>
      </w:r>
      <w:r w:rsidR="007C35B8">
        <w:t>,</w:t>
      </w:r>
      <w:r>
        <w:t xml:space="preserve"> the late Thomas J. Bardin Jr.</w:t>
      </w:r>
      <w:r w:rsidR="007C35B8">
        <w:t>,</w:t>
      </w:r>
      <w:r>
        <w:t xml:space="preserve"> Perry Simpson</w:t>
      </w:r>
      <w:r w:rsidR="007C35B8">
        <w:t>,</w:t>
      </w:r>
      <w:r>
        <w:t xml:space="preserve"> and current Director K. Earle Powell; and</w:t>
      </w:r>
    </w:p>
    <w:p w:rsidR="00835A27" w:rsidP="00835A27" w:rsidRDefault="00835A27" w14:paraId="2716CCE5" w14:textId="77777777">
      <w:pPr>
        <w:pStyle w:val="scresolutionwhereas"/>
      </w:pPr>
    </w:p>
    <w:p w:rsidR="00835A27" w:rsidP="00835A27" w:rsidRDefault="00835A27" w14:paraId="5347BEE5" w14:textId="5F90CAC2">
      <w:pPr>
        <w:pStyle w:val="scresolutionwhereas"/>
      </w:pPr>
      <w:bookmarkStart w:name="wa_5b1bbba66" w:id="4"/>
      <w:r>
        <w:t>W</w:t>
      </w:r>
      <w:bookmarkEnd w:id="4"/>
      <w:r>
        <w:t xml:space="preserve">hereas, Maribeth has served as an integral member of the </w:t>
      </w:r>
      <w:r w:rsidRPr="00835A27">
        <w:t>South Carolina</w:t>
      </w:r>
      <w:r>
        <w:t xml:space="preserve"> Legislative Audit Council’s administrative team and has been an important conduit to administrative divisions within other state agencies; and</w:t>
      </w:r>
    </w:p>
    <w:p w:rsidR="00835A27" w:rsidP="00835A27" w:rsidRDefault="00835A27" w14:paraId="04A066FA" w14:textId="77777777">
      <w:pPr>
        <w:pStyle w:val="scresolutionwhereas"/>
      </w:pPr>
    </w:p>
    <w:p w:rsidR="00835A27" w:rsidP="00835A27" w:rsidRDefault="00835A27" w14:paraId="02733827" w14:textId="392BD61E">
      <w:pPr>
        <w:pStyle w:val="scresolutionwhereas"/>
      </w:pPr>
      <w:bookmarkStart w:name="wa_1d77f019c" w:id="5"/>
      <w:r>
        <w:t>W</w:t>
      </w:r>
      <w:bookmarkEnd w:id="5"/>
      <w:r>
        <w:t xml:space="preserve">hereas, Maribeth has been the welcoming face of the </w:t>
      </w:r>
      <w:r w:rsidRPr="00835A27">
        <w:t xml:space="preserve">South Carolina </w:t>
      </w:r>
      <w:r>
        <w:t>Legislative Audit Council, and her commitment to the State of South Carolina is evident in her professionalism and enthusiasm for her work; and</w:t>
      </w:r>
    </w:p>
    <w:p w:rsidR="00835A27" w:rsidP="00835A27" w:rsidRDefault="00835A27" w14:paraId="5270F0DC" w14:textId="77777777">
      <w:pPr>
        <w:pStyle w:val="scresolutionwhereas"/>
      </w:pPr>
    </w:p>
    <w:p w:rsidR="00835A27" w:rsidP="00835A27" w:rsidRDefault="00835A27" w14:paraId="193DE54B" w14:textId="642DB7AD">
      <w:pPr>
        <w:pStyle w:val="scresolutionwhereas"/>
      </w:pPr>
      <w:bookmarkStart w:name="wa_3b1064fc5" w:id="6"/>
      <w:r>
        <w:t>W</w:t>
      </w:r>
      <w:bookmarkEnd w:id="6"/>
      <w:r>
        <w:t>hereas, to perform her daily work duties over the past forty‑plus years, Maribeth has traveled approximately one million miles to and from work between Saluda County and Columbia; and</w:t>
      </w:r>
    </w:p>
    <w:p w:rsidR="00835A27" w:rsidP="00835A27" w:rsidRDefault="00835A27" w14:paraId="6E05099B" w14:textId="77777777">
      <w:pPr>
        <w:pStyle w:val="scresolutionwhereas"/>
      </w:pPr>
    </w:p>
    <w:p w:rsidR="008A7625" w:rsidP="00843D27" w:rsidRDefault="00835A27" w14:paraId="44F28955" w14:textId="03471259">
      <w:pPr>
        <w:pStyle w:val="scresolutionwhereas"/>
      </w:pPr>
      <w:bookmarkStart w:name="wa_3f1c9b3db" w:id="7"/>
      <w:r>
        <w:t>W</w:t>
      </w:r>
      <w:bookmarkEnd w:id="7"/>
      <w:r>
        <w:t xml:space="preserve">hereas, the South Carolina </w:t>
      </w:r>
      <w:r w:rsidRPr="00A31A1B" w:rsidR="00A31A1B">
        <w:t xml:space="preserve">Senate </w:t>
      </w:r>
      <w:r>
        <w:t xml:space="preserve">extends deepest gratitude </w:t>
      </w:r>
      <w:r w:rsidR="007C35B8">
        <w:t xml:space="preserve">to Maribeth, who </w:t>
      </w:r>
      <w:r w:rsidRPr="00835A27">
        <w:t xml:space="preserve">has exemplified </w:t>
      </w:r>
      <w:r w:rsidRPr="00835A27">
        <w:lastRenderedPageBreak/>
        <w:t xml:space="preserve">dedication and excellence in her work, </w:t>
      </w:r>
      <w:r>
        <w:t xml:space="preserve">and </w:t>
      </w:r>
      <w:r w:rsidR="007C35B8">
        <w:t xml:space="preserve">offer her </w:t>
      </w:r>
      <w:r>
        <w:t>best wishes for a fulfilling and enjoyable retirement. No</w:t>
      </w:r>
      <w:r w:rsidR="008A7625">
        <w:t xml:space="preserve">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52322C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664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DFD6E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664F">
            <w:rPr>
              <w:rStyle w:val="scresolutionbody1"/>
            </w:rPr>
            <w:t>Senate</w:t>
          </w:r>
        </w:sdtContent>
      </w:sdt>
      <w:r w:rsidRPr="00040E43">
        <w:t xml:space="preserve">, by this resolution, </w:t>
      </w:r>
      <w:r w:rsidRPr="00835A27" w:rsidR="00835A27">
        <w:t xml:space="preserve">congratulate Mary Elizabeth </w:t>
      </w:r>
      <w:r w:rsidR="00F75533">
        <w:t xml:space="preserve">“Maribeth” </w:t>
      </w:r>
      <w:r w:rsidRPr="00835A27" w:rsidR="00835A27">
        <w:t>Rollings Werts upon the occasion of her retirement, commend her for her more than forty years of dedicated service</w:t>
      </w:r>
      <w:r w:rsidR="00835A27">
        <w:t xml:space="preserve"> to the</w:t>
      </w:r>
      <w:r w:rsidRPr="00835A27" w:rsidR="00835A27">
        <w:t xml:space="preserve"> South Carolina Legislative Audit Council, and wish her much happiness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1DE7A811">
      <w:pPr>
        <w:pStyle w:val="scresolutionbody"/>
      </w:pPr>
      <w:r w:rsidRPr="00040E43">
        <w:t>Be it further resolved that a copy of this resolution be presented to</w:t>
      </w:r>
      <w:r w:rsidRPr="00040E43" w:rsidR="00B9105E">
        <w:t xml:space="preserve"> </w:t>
      </w:r>
      <w:r w:rsidRPr="00835A27" w:rsidR="00835A27">
        <w:t xml:space="preserve">Mary Elizabeth </w:t>
      </w:r>
      <w:r w:rsidR="00F75533">
        <w:t xml:space="preserve">“Maribeth” </w:t>
      </w:r>
      <w:r w:rsidRPr="00835A27" w:rsidR="00835A27">
        <w:t>Rollings</w:t>
      </w:r>
      <w:r w:rsidR="00835A27">
        <w:t xml:space="preserve"> </w:t>
      </w:r>
      <w:r w:rsidRPr="00835A27" w:rsidR="00835A27">
        <w:t>Werts</w:t>
      </w:r>
      <w:r w:rsidR="00835A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73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EA5ADA6" w:rsidR="007003E1" w:rsidRDefault="00F1344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23FF">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664F">
              <w:rPr>
                <w:noProof/>
              </w:rPr>
              <w:t>LC-0250VR-GM25.docx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422"/>
    <w:rsid w:val="0008202C"/>
    <w:rsid w:val="000843D7"/>
    <w:rsid w:val="00084D53"/>
    <w:rsid w:val="00091FD9"/>
    <w:rsid w:val="0009711F"/>
    <w:rsid w:val="00097234"/>
    <w:rsid w:val="00097C23"/>
    <w:rsid w:val="000C14F6"/>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70FA"/>
    <w:rsid w:val="001A022F"/>
    <w:rsid w:val="001A2C0B"/>
    <w:rsid w:val="001A72A6"/>
    <w:rsid w:val="001C4CBD"/>
    <w:rsid w:val="001C4F58"/>
    <w:rsid w:val="001C7ABC"/>
    <w:rsid w:val="001D08F2"/>
    <w:rsid w:val="001D2A16"/>
    <w:rsid w:val="001D2AD2"/>
    <w:rsid w:val="001D3A58"/>
    <w:rsid w:val="001D525B"/>
    <w:rsid w:val="001D68D8"/>
    <w:rsid w:val="001D7F4F"/>
    <w:rsid w:val="001F75F9"/>
    <w:rsid w:val="002017E6"/>
    <w:rsid w:val="00205238"/>
    <w:rsid w:val="00211B4F"/>
    <w:rsid w:val="002321B6"/>
    <w:rsid w:val="00232912"/>
    <w:rsid w:val="00240E5B"/>
    <w:rsid w:val="0025001F"/>
    <w:rsid w:val="00250967"/>
    <w:rsid w:val="002543C8"/>
    <w:rsid w:val="0025541D"/>
    <w:rsid w:val="002635C9"/>
    <w:rsid w:val="00284AAE"/>
    <w:rsid w:val="002B451A"/>
    <w:rsid w:val="002D23FF"/>
    <w:rsid w:val="002D55D2"/>
    <w:rsid w:val="002E5912"/>
    <w:rsid w:val="002F4473"/>
    <w:rsid w:val="002F7EC6"/>
    <w:rsid w:val="00301B21"/>
    <w:rsid w:val="00325290"/>
    <w:rsid w:val="00325348"/>
    <w:rsid w:val="0032732C"/>
    <w:rsid w:val="003321E4"/>
    <w:rsid w:val="00336AD0"/>
    <w:rsid w:val="0036008C"/>
    <w:rsid w:val="0037079A"/>
    <w:rsid w:val="00374CB9"/>
    <w:rsid w:val="00377F26"/>
    <w:rsid w:val="00385E1F"/>
    <w:rsid w:val="003A4798"/>
    <w:rsid w:val="003A4F41"/>
    <w:rsid w:val="003C0143"/>
    <w:rsid w:val="003C4DAB"/>
    <w:rsid w:val="003D01E8"/>
    <w:rsid w:val="003D0BC2"/>
    <w:rsid w:val="003E5288"/>
    <w:rsid w:val="003F6D79"/>
    <w:rsid w:val="003F6E8C"/>
    <w:rsid w:val="004142D0"/>
    <w:rsid w:val="0041760A"/>
    <w:rsid w:val="00417C01"/>
    <w:rsid w:val="004252D4"/>
    <w:rsid w:val="00436096"/>
    <w:rsid w:val="004403BD"/>
    <w:rsid w:val="00461441"/>
    <w:rsid w:val="004623E6"/>
    <w:rsid w:val="0046488E"/>
    <w:rsid w:val="0046685D"/>
    <w:rsid w:val="004669F5"/>
    <w:rsid w:val="00466C60"/>
    <w:rsid w:val="004809EE"/>
    <w:rsid w:val="00485E88"/>
    <w:rsid w:val="004B4D6C"/>
    <w:rsid w:val="004B6447"/>
    <w:rsid w:val="004B7339"/>
    <w:rsid w:val="004C3404"/>
    <w:rsid w:val="004E7D54"/>
    <w:rsid w:val="00511974"/>
    <w:rsid w:val="00516441"/>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4BFC"/>
    <w:rsid w:val="005A62FE"/>
    <w:rsid w:val="005B4003"/>
    <w:rsid w:val="005C2FE2"/>
    <w:rsid w:val="005D36DD"/>
    <w:rsid w:val="005D56C5"/>
    <w:rsid w:val="005E2BC9"/>
    <w:rsid w:val="005E6F01"/>
    <w:rsid w:val="00605102"/>
    <w:rsid w:val="006053F5"/>
    <w:rsid w:val="00611909"/>
    <w:rsid w:val="00617AE6"/>
    <w:rsid w:val="006215AA"/>
    <w:rsid w:val="00627DCA"/>
    <w:rsid w:val="006420D7"/>
    <w:rsid w:val="00666E48"/>
    <w:rsid w:val="00670F2F"/>
    <w:rsid w:val="00675961"/>
    <w:rsid w:val="006822D6"/>
    <w:rsid w:val="006913C9"/>
    <w:rsid w:val="0069470D"/>
    <w:rsid w:val="006A5CA8"/>
    <w:rsid w:val="006B1590"/>
    <w:rsid w:val="006D58AA"/>
    <w:rsid w:val="006E4451"/>
    <w:rsid w:val="006E655C"/>
    <w:rsid w:val="006E69E6"/>
    <w:rsid w:val="007003E1"/>
    <w:rsid w:val="007070AD"/>
    <w:rsid w:val="00733210"/>
    <w:rsid w:val="00734F00"/>
    <w:rsid w:val="007352A5"/>
    <w:rsid w:val="0073631E"/>
    <w:rsid w:val="00736959"/>
    <w:rsid w:val="0074375C"/>
    <w:rsid w:val="0074664F"/>
    <w:rsid w:val="00746A58"/>
    <w:rsid w:val="00766401"/>
    <w:rsid w:val="007720AC"/>
    <w:rsid w:val="00781DF8"/>
    <w:rsid w:val="007836CC"/>
    <w:rsid w:val="00787728"/>
    <w:rsid w:val="007917CE"/>
    <w:rsid w:val="007959D3"/>
    <w:rsid w:val="007A70AE"/>
    <w:rsid w:val="007C0EE1"/>
    <w:rsid w:val="007C35B8"/>
    <w:rsid w:val="007C69B6"/>
    <w:rsid w:val="007C72ED"/>
    <w:rsid w:val="007E01B6"/>
    <w:rsid w:val="007F3C86"/>
    <w:rsid w:val="007F6D64"/>
    <w:rsid w:val="00810471"/>
    <w:rsid w:val="00835A27"/>
    <w:rsid w:val="00835F38"/>
    <w:rsid w:val="008362E8"/>
    <w:rsid w:val="008410D3"/>
    <w:rsid w:val="00843D27"/>
    <w:rsid w:val="00846FE5"/>
    <w:rsid w:val="0085786E"/>
    <w:rsid w:val="00870570"/>
    <w:rsid w:val="008905D2"/>
    <w:rsid w:val="008A1768"/>
    <w:rsid w:val="008A489F"/>
    <w:rsid w:val="008A7625"/>
    <w:rsid w:val="008B0AEE"/>
    <w:rsid w:val="008B4AC4"/>
    <w:rsid w:val="008B7709"/>
    <w:rsid w:val="008C3A19"/>
    <w:rsid w:val="008D05D1"/>
    <w:rsid w:val="008E1DCA"/>
    <w:rsid w:val="008F0F33"/>
    <w:rsid w:val="008F4429"/>
    <w:rsid w:val="0090031F"/>
    <w:rsid w:val="009059FF"/>
    <w:rsid w:val="0092634F"/>
    <w:rsid w:val="009270BA"/>
    <w:rsid w:val="0094021A"/>
    <w:rsid w:val="00944418"/>
    <w:rsid w:val="00953783"/>
    <w:rsid w:val="0096528D"/>
    <w:rsid w:val="00965B3F"/>
    <w:rsid w:val="00971401"/>
    <w:rsid w:val="009B44AF"/>
    <w:rsid w:val="009C6A0B"/>
    <w:rsid w:val="009C7F19"/>
    <w:rsid w:val="009E2BE4"/>
    <w:rsid w:val="009F0C77"/>
    <w:rsid w:val="009F4DD1"/>
    <w:rsid w:val="009F7B81"/>
    <w:rsid w:val="00A02543"/>
    <w:rsid w:val="00A31A1B"/>
    <w:rsid w:val="00A338B9"/>
    <w:rsid w:val="00A41684"/>
    <w:rsid w:val="00A64E80"/>
    <w:rsid w:val="00A66C6B"/>
    <w:rsid w:val="00A67996"/>
    <w:rsid w:val="00A7261B"/>
    <w:rsid w:val="00A72BCD"/>
    <w:rsid w:val="00A74015"/>
    <w:rsid w:val="00A741D9"/>
    <w:rsid w:val="00A833AB"/>
    <w:rsid w:val="00A90A47"/>
    <w:rsid w:val="00A95560"/>
    <w:rsid w:val="00A9741D"/>
    <w:rsid w:val="00AB1254"/>
    <w:rsid w:val="00AB2CC0"/>
    <w:rsid w:val="00AC34A2"/>
    <w:rsid w:val="00AC74F4"/>
    <w:rsid w:val="00AD1C9A"/>
    <w:rsid w:val="00AD4B17"/>
    <w:rsid w:val="00AF0102"/>
    <w:rsid w:val="00AF1A81"/>
    <w:rsid w:val="00AF56F4"/>
    <w:rsid w:val="00AF69EE"/>
    <w:rsid w:val="00B00C4F"/>
    <w:rsid w:val="00B128F5"/>
    <w:rsid w:val="00B31DA6"/>
    <w:rsid w:val="00B3602C"/>
    <w:rsid w:val="00B412D4"/>
    <w:rsid w:val="00B519D6"/>
    <w:rsid w:val="00B6064D"/>
    <w:rsid w:val="00B6480F"/>
    <w:rsid w:val="00B64FFF"/>
    <w:rsid w:val="00B66C47"/>
    <w:rsid w:val="00B703CB"/>
    <w:rsid w:val="00B7267F"/>
    <w:rsid w:val="00B73802"/>
    <w:rsid w:val="00B879A5"/>
    <w:rsid w:val="00B9052D"/>
    <w:rsid w:val="00B9105E"/>
    <w:rsid w:val="00BC1E62"/>
    <w:rsid w:val="00BC695A"/>
    <w:rsid w:val="00BD086A"/>
    <w:rsid w:val="00BD4498"/>
    <w:rsid w:val="00BE3C22"/>
    <w:rsid w:val="00BE46CD"/>
    <w:rsid w:val="00BE6669"/>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121C"/>
    <w:rsid w:val="00D1567E"/>
    <w:rsid w:val="00D26165"/>
    <w:rsid w:val="00D31310"/>
    <w:rsid w:val="00D37AF8"/>
    <w:rsid w:val="00D55053"/>
    <w:rsid w:val="00D66B80"/>
    <w:rsid w:val="00D73A67"/>
    <w:rsid w:val="00D8028D"/>
    <w:rsid w:val="00D970A9"/>
    <w:rsid w:val="00DB1F5E"/>
    <w:rsid w:val="00DC2254"/>
    <w:rsid w:val="00DC47B1"/>
    <w:rsid w:val="00DF3845"/>
    <w:rsid w:val="00E071A0"/>
    <w:rsid w:val="00E24E16"/>
    <w:rsid w:val="00E32D96"/>
    <w:rsid w:val="00E41911"/>
    <w:rsid w:val="00E44B57"/>
    <w:rsid w:val="00E658FD"/>
    <w:rsid w:val="00E92EEF"/>
    <w:rsid w:val="00E95B4E"/>
    <w:rsid w:val="00E97AB4"/>
    <w:rsid w:val="00EA150E"/>
    <w:rsid w:val="00EB0F12"/>
    <w:rsid w:val="00ED56BE"/>
    <w:rsid w:val="00EE65F3"/>
    <w:rsid w:val="00EF2368"/>
    <w:rsid w:val="00EF3015"/>
    <w:rsid w:val="00EF5F4D"/>
    <w:rsid w:val="00F02C5C"/>
    <w:rsid w:val="00F24442"/>
    <w:rsid w:val="00F35B04"/>
    <w:rsid w:val="00F42BA9"/>
    <w:rsid w:val="00F477DA"/>
    <w:rsid w:val="00F50AE3"/>
    <w:rsid w:val="00F54575"/>
    <w:rsid w:val="00F655B7"/>
    <w:rsid w:val="00F656BA"/>
    <w:rsid w:val="00F67CF1"/>
    <w:rsid w:val="00F7053B"/>
    <w:rsid w:val="00F728AA"/>
    <w:rsid w:val="00F75533"/>
    <w:rsid w:val="00F75672"/>
    <w:rsid w:val="00F840F0"/>
    <w:rsid w:val="00F91CB4"/>
    <w:rsid w:val="00F935A0"/>
    <w:rsid w:val="00FA0B1D"/>
    <w:rsid w:val="00FB0D0D"/>
    <w:rsid w:val="00FB43B4"/>
    <w:rsid w:val="00FB6B0B"/>
    <w:rsid w:val="00FB6FC2"/>
    <w:rsid w:val="00FC0372"/>
    <w:rsid w:val="00FC39D8"/>
    <w:rsid w:val="00FD56A4"/>
    <w:rsid w:val="00FD715E"/>
    <w:rsid w:val="00FE52B6"/>
    <w:rsid w:val="00FE73E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3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003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1F"/>
    <w:rPr>
      <w:rFonts w:eastAsia="Times New Roman" w:cs="Times New Roman"/>
      <w:b/>
      <w:sz w:val="30"/>
      <w:szCs w:val="20"/>
    </w:rPr>
  </w:style>
  <w:style w:type="paragraph" w:styleId="Header">
    <w:name w:val="header"/>
    <w:basedOn w:val="Normal"/>
    <w:link w:val="HeaderChar"/>
    <w:uiPriority w:val="99"/>
    <w:unhideWhenUsed/>
    <w:rsid w:val="0090031F"/>
    <w:pPr>
      <w:tabs>
        <w:tab w:val="center" w:pos="4680"/>
        <w:tab w:val="right" w:pos="9360"/>
      </w:tabs>
    </w:pPr>
  </w:style>
  <w:style w:type="character" w:customStyle="1" w:styleId="HeaderChar">
    <w:name w:val="Header Char"/>
    <w:basedOn w:val="DefaultParagraphFont"/>
    <w:link w:val="Header"/>
    <w:uiPriority w:val="99"/>
    <w:rsid w:val="0090031F"/>
    <w:rPr>
      <w:rFonts w:eastAsia="Times New Roman" w:cs="Times New Roman"/>
      <w:szCs w:val="20"/>
    </w:rPr>
  </w:style>
  <w:style w:type="paragraph" w:styleId="Footer">
    <w:name w:val="footer"/>
    <w:basedOn w:val="Normal"/>
    <w:link w:val="FooterChar"/>
    <w:uiPriority w:val="99"/>
    <w:unhideWhenUsed/>
    <w:rsid w:val="0090031F"/>
    <w:pPr>
      <w:tabs>
        <w:tab w:val="center" w:pos="4680"/>
        <w:tab w:val="right" w:pos="9360"/>
      </w:tabs>
    </w:pPr>
  </w:style>
  <w:style w:type="character" w:customStyle="1" w:styleId="FooterChar">
    <w:name w:val="Footer Char"/>
    <w:basedOn w:val="DefaultParagraphFont"/>
    <w:link w:val="Footer"/>
    <w:uiPriority w:val="99"/>
    <w:rsid w:val="0090031F"/>
    <w:rPr>
      <w:rFonts w:eastAsia="Times New Roman" w:cs="Times New Roman"/>
      <w:szCs w:val="20"/>
    </w:rPr>
  </w:style>
  <w:style w:type="character" w:styleId="PageNumber">
    <w:name w:val="page number"/>
    <w:basedOn w:val="DefaultParagraphFont"/>
    <w:uiPriority w:val="99"/>
    <w:semiHidden/>
    <w:unhideWhenUsed/>
    <w:rsid w:val="0090031F"/>
  </w:style>
  <w:style w:type="character" w:styleId="LineNumber">
    <w:name w:val="line number"/>
    <w:basedOn w:val="DefaultParagraphFont"/>
    <w:uiPriority w:val="99"/>
    <w:semiHidden/>
    <w:unhideWhenUsed/>
    <w:rsid w:val="0090031F"/>
  </w:style>
  <w:style w:type="paragraph" w:customStyle="1" w:styleId="BillDots">
    <w:name w:val="Bill Dots"/>
    <w:basedOn w:val="Normal"/>
    <w:qFormat/>
    <w:rsid w:val="009003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0031F"/>
    <w:pPr>
      <w:tabs>
        <w:tab w:val="right" w:pos="5904"/>
      </w:tabs>
    </w:pPr>
  </w:style>
  <w:style w:type="paragraph" w:styleId="BalloonText">
    <w:name w:val="Balloon Text"/>
    <w:basedOn w:val="Normal"/>
    <w:link w:val="BalloonTextChar"/>
    <w:uiPriority w:val="99"/>
    <w:semiHidden/>
    <w:unhideWhenUsed/>
    <w:rsid w:val="00900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1F"/>
    <w:rPr>
      <w:rFonts w:ascii="Segoe UI" w:eastAsia="Times New Roman" w:hAnsi="Segoe UI" w:cs="Segoe UI"/>
      <w:sz w:val="18"/>
      <w:szCs w:val="18"/>
    </w:rPr>
  </w:style>
  <w:style w:type="paragraph" w:styleId="ListParagraph">
    <w:name w:val="List Paragraph"/>
    <w:basedOn w:val="Normal"/>
    <w:uiPriority w:val="34"/>
    <w:qFormat/>
    <w:rsid w:val="0090031F"/>
    <w:pPr>
      <w:ind w:left="720"/>
      <w:contextualSpacing/>
    </w:pPr>
  </w:style>
  <w:style w:type="paragraph" w:customStyle="1" w:styleId="scbillheader">
    <w:name w:val="sc_bill_header"/>
    <w:qFormat/>
    <w:rsid w:val="0090031F"/>
    <w:pPr>
      <w:widowControl w:val="0"/>
      <w:suppressAutoHyphens/>
      <w:spacing w:after="0" w:line="240" w:lineRule="auto"/>
      <w:jc w:val="center"/>
    </w:pPr>
    <w:rPr>
      <w:b/>
      <w:caps/>
      <w:sz w:val="30"/>
    </w:rPr>
  </w:style>
  <w:style w:type="paragraph" w:customStyle="1" w:styleId="schouseresolutionbythis">
    <w:name w:val="sc_house_resolution_by_this"/>
    <w:qFormat/>
    <w:rsid w:val="0090031F"/>
    <w:pPr>
      <w:widowControl w:val="0"/>
      <w:suppressAutoHyphens/>
      <w:spacing w:after="0" w:line="240" w:lineRule="auto"/>
      <w:jc w:val="both"/>
    </w:pPr>
  </w:style>
  <w:style w:type="paragraph" w:customStyle="1" w:styleId="schouseresolutionclippageattorney">
    <w:name w:val="sc_house_resolution_clip_page_attorney"/>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003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003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003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0031F"/>
    <w:pPr>
      <w:widowControl w:val="0"/>
      <w:suppressAutoHyphens/>
      <w:spacing w:after="0" w:line="240" w:lineRule="auto"/>
      <w:jc w:val="both"/>
    </w:pPr>
    <w:rPr>
      <w:caps/>
    </w:rPr>
  </w:style>
  <w:style w:type="paragraph" w:customStyle="1" w:styleId="schouseresolutionemptyline">
    <w:name w:val="sc_house_resolution_empty_line"/>
    <w:qFormat/>
    <w:rsid w:val="0090031F"/>
    <w:pPr>
      <w:widowControl w:val="0"/>
      <w:suppressAutoHyphens/>
      <w:spacing w:after="0" w:line="240" w:lineRule="auto"/>
      <w:jc w:val="both"/>
    </w:pPr>
  </w:style>
  <w:style w:type="paragraph" w:customStyle="1" w:styleId="schouseresolutionfurtherresolved">
    <w:name w:val="sc_house_resolution_further_resolved"/>
    <w:qFormat/>
    <w:rsid w:val="0090031F"/>
    <w:pPr>
      <w:widowControl w:val="0"/>
      <w:suppressAutoHyphens/>
      <w:spacing w:after="0" w:line="240" w:lineRule="auto"/>
      <w:jc w:val="both"/>
    </w:pPr>
  </w:style>
  <w:style w:type="paragraph" w:customStyle="1" w:styleId="schouseresolutionheader">
    <w:name w:val="sc_house_resolution_header"/>
    <w:qFormat/>
    <w:rsid w:val="009003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003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003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0031F"/>
    <w:pPr>
      <w:widowControl w:val="0"/>
      <w:suppressLineNumbers/>
      <w:suppressAutoHyphens/>
      <w:jc w:val="left"/>
    </w:pPr>
    <w:rPr>
      <w:b/>
    </w:rPr>
  </w:style>
  <w:style w:type="paragraph" w:customStyle="1" w:styleId="schouseresolutionjackettitle">
    <w:name w:val="sc_house_resolution_jacket_title"/>
    <w:qFormat/>
    <w:rsid w:val="009003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0031F"/>
    <w:pPr>
      <w:widowControl w:val="0"/>
      <w:suppressAutoHyphens/>
      <w:spacing w:after="0" w:line="360" w:lineRule="auto"/>
      <w:jc w:val="both"/>
    </w:pPr>
  </w:style>
  <w:style w:type="paragraph" w:customStyle="1" w:styleId="scresolutionwhereas">
    <w:name w:val="sc_resolution_whereas"/>
    <w:qFormat/>
    <w:rsid w:val="0090031F"/>
    <w:pPr>
      <w:widowControl w:val="0"/>
      <w:suppressAutoHyphens/>
      <w:spacing w:after="0" w:line="360" w:lineRule="auto"/>
      <w:jc w:val="both"/>
    </w:pPr>
  </w:style>
  <w:style w:type="paragraph" w:customStyle="1" w:styleId="schouseresolutionxx">
    <w:name w:val="sc_house_resolution_xx"/>
    <w:qFormat/>
    <w:rsid w:val="0090031F"/>
    <w:pPr>
      <w:widowControl w:val="0"/>
      <w:suppressAutoHyphens/>
      <w:spacing w:after="0" w:line="240" w:lineRule="auto"/>
      <w:jc w:val="center"/>
    </w:pPr>
  </w:style>
  <w:style w:type="paragraph" w:customStyle="1" w:styleId="BillDots0">
    <w:name w:val="BillDots"/>
    <w:basedOn w:val="Normal"/>
    <w:autoRedefine/>
    <w:qFormat/>
    <w:rsid w:val="009003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0031F"/>
    <w:rPr>
      <w:color w:val="0000FF" w:themeColor="hyperlink"/>
      <w:u w:val="single"/>
    </w:rPr>
  </w:style>
  <w:style w:type="paragraph" w:customStyle="1" w:styleId="Numbers">
    <w:name w:val="Numbers"/>
    <w:basedOn w:val="BillDots0"/>
    <w:qFormat/>
    <w:rsid w:val="0090031F"/>
    <w:pPr>
      <w:tabs>
        <w:tab w:val="right" w:pos="5904"/>
      </w:tabs>
    </w:pPr>
  </w:style>
  <w:style w:type="character" w:customStyle="1" w:styleId="scclippagepath">
    <w:name w:val="sc_clip_page_path"/>
    <w:uiPriority w:val="1"/>
    <w:qFormat/>
    <w:rsid w:val="0090031F"/>
    <w:rPr>
      <w:rFonts w:ascii="Times New Roman" w:hAnsi="Times New Roman"/>
      <w:caps/>
      <w:smallCaps w:val="0"/>
      <w:sz w:val="22"/>
    </w:rPr>
  </w:style>
  <w:style w:type="paragraph" w:customStyle="1" w:styleId="scconresoattyda">
    <w:name w:val="sc_con_reso_atty_da"/>
    <w:qFormat/>
    <w:rsid w:val="009003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003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003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003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0031F"/>
    <w:pPr>
      <w:widowControl w:val="0"/>
      <w:suppressAutoHyphens/>
      <w:spacing w:after="0" w:line="240" w:lineRule="auto"/>
      <w:jc w:val="both"/>
    </w:pPr>
  </w:style>
  <w:style w:type="paragraph" w:customStyle="1" w:styleId="scjrregattydadocno">
    <w:name w:val="sc_jrreg_atty_da_docno"/>
    <w:basedOn w:val="Normal"/>
    <w:qFormat/>
    <w:rsid w:val="009003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003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003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0031F"/>
    <w:rPr>
      <w:rFonts w:ascii="Times New Roman" w:hAnsi="Times New Roman"/>
      <w:b/>
      <w:caps/>
      <w:smallCaps w:val="0"/>
      <w:sz w:val="24"/>
    </w:rPr>
  </w:style>
  <w:style w:type="paragraph" w:customStyle="1" w:styleId="scjrregfooter">
    <w:name w:val="sc_jrreg_footer"/>
    <w:qFormat/>
    <w:rsid w:val="009003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003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003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003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003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003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003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003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0031F"/>
    <w:pPr>
      <w:widowControl w:val="0"/>
      <w:suppressAutoHyphens/>
      <w:spacing w:after="0" w:line="360" w:lineRule="auto"/>
      <w:jc w:val="both"/>
    </w:pPr>
  </w:style>
  <w:style w:type="paragraph" w:customStyle="1" w:styleId="scresolutionbody">
    <w:name w:val="sc_resolution_body"/>
    <w:qFormat/>
    <w:rsid w:val="0090031F"/>
    <w:pPr>
      <w:widowControl w:val="0"/>
      <w:suppressAutoHyphens/>
      <w:spacing w:after="0" w:line="360" w:lineRule="auto"/>
      <w:jc w:val="both"/>
    </w:pPr>
  </w:style>
  <w:style w:type="paragraph" w:customStyle="1" w:styleId="scresolutionclippagebottom">
    <w:name w:val="sc_resolution_clip_page_bottom"/>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0031F"/>
    <w:pPr>
      <w:widowControl w:val="0"/>
      <w:suppressAutoHyphens/>
      <w:spacing w:after="0" w:line="240" w:lineRule="auto"/>
      <w:jc w:val="both"/>
    </w:pPr>
  </w:style>
  <w:style w:type="paragraph" w:customStyle="1" w:styleId="scresolutionfooter">
    <w:name w:val="sc_resolution_footer"/>
    <w:link w:val="scresolutionfooterChar"/>
    <w:qFormat/>
    <w:rsid w:val="009003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0031F"/>
    <w:rPr>
      <w:rFonts w:eastAsia="Times New Roman" w:cs="Times New Roman"/>
      <w:szCs w:val="20"/>
    </w:rPr>
  </w:style>
  <w:style w:type="paragraph" w:customStyle="1" w:styleId="scresolutionheader">
    <w:name w:val="sc_resolution_header"/>
    <w:qFormat/>
    <w:rsid w:val="0090031F"/>
    <w:pPr>
      <w:widowControl w:val="0"/>
      <w:suppressAutoHyphens/>
      <w:spacing w:after="0" w:line="240" w:lineRule="auto"/>
      <w:jc w:val="center"/>
    </w:pPr>
    <w:rPr>
      <w:b/>
      <w:caps/>
      <w:sz w:val="30"/>
    </w:rPr>
  </w:style>
  <w:style w:type="paragraph" w:customStyle="1" w:styleId="scresolutiontitle">
    <w:name w:val="sc_resolution_title"/>
    <w:qFormat/>
    <w:rsid w:val="0090031F"/>
    <w:pPr>
      <w:widowControl w:val="0"/>
      <w:suppressAutoHyphens/>
      <w:spacing w:after="0" w:line="240" w:lineRule="auto"/>
      <w:jc w:val="both"/>
    </w:pPr>
    <w:rPr>
      <w:caps/>
    </w:rPr>
  </w:style>
  <w:style w:type="paragraph" w:customStyle="1" w:styleId="scresolutionxx">
    <w:name w:val="sc_resolution_xx"/>
    <w:qFormat/>
    <w:rsid w:val="0090031F"/>
    <w:pPr>
      <w:widowControl w:val="0"/>
      <w:suppressAutoHyphens/>
      <w:spacing w:after="0" w:line="240" w:lineRule="auto"/>
      <w:jc w:val="center"/>
    </w:pPr>
  </w:style>
  <w:style w:type="character" w:customStyle="1" w:styleId="scSECTIONS">
    <w:name w:val="sc_SECTIONS"/>
    <w:uiPriority w:val="1"/>
    <w:qFormat/>
    <w:rsid w:val="0090031F"/>
    <w:rPr>
      <w:rFonts w:ascii="Times New Roman" w:hAnsi="Times New Roman"/>
      <w:b w:val="0"/>
      <w:i w:val="0"/>
      <w:caps/>
      <w:smallCaps w:val="0"/>
      <w:color w:val="auto"/>
      <w:sz w:val="22"/>
    </w:rPr>
  </w:style>
  <w:style w:type="character" w:customStyle="1" w:styleId="scsenateclippagepath">
    <w:name w:val="sc_senate_clip_page_path"/>
    <w:uiPriority w:val="1"/>
    <w:qFormat/>
    <w:rsid w:val="0090031F"/>
    <w:rPr>
      <w:rFonts w:ascii="Times New Roman" w:hAnsi="Times New Roman"/>
      <w:caps/>
      <w:smallCaps w:val="0"/>
      <w:sz w:val="22"/>
    </w:rPr>
  </w:style>
  <w:style w:type="paragraph" w:customStyle="1" w:styleId="scsenateresolutionbody">
    <w:name w:val="sc_senate_resolution_body"/>
    <w:qFormat/>
    <w:rsid w:val="0090031F"/>
    <w:pPr>
      <w:widowControl w:val="0"/>
      <w:suppressAutoHyphens/>
      <w:spacing w:after="0" w:line="360" w:lineRule="auto"/>
      <w:jc w:val="both"/>
    </w:pPr>
  </w:style>
  <w:style w:type="paragraph" w:customStyle="1" w:styleId="scsenateresolutionclippagebottom">
    <w:name w:val="sc_senate_resolution_clip_page_bottom"/>
    <w:qFormat/>
    <w:rsid w:val="009003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0031F"/>
    <w:pPr>
      <w:widowControl w:val="0"/>
      <w:suppressLineNumbers/>
      <w:suppressAutoHyphens/>
    </w:pPr>
  </w:style>
  <w:style w:type="paragraph" w:customStyle="1" w:styleId="scsenateresolutionclippagerepdocumentname">
    <w:name w:val="sc_senate_resolution_clip_page_rep_document_name"/>
    <w:qFormat/>
    <w:rsid w:val="009003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003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003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0031F"/>
    <w:rPr>
      <w:color w:val="808080"/>
    </w:rPr>
  </w:style>
  <w:style w:type="paragraph" w:customStyle="1" w:styleId="sctablecodifiedsection">
    <w:name w:val="sc_table_codified_section"/>
    <w:qFormat/>
    <w:rsid w:val="0090031F"/>
    <w:pPr>
      <w:widowControl w:val="0"/>
      <w:suppressAutoHyphens/>
      <w:spacing w:after="0" w:line="360" w:lineRule="auto"/>
    </w:pPr>
  </w:style>
  <w:style w:type="paragraph" w:customStyle="1" w:styleId="sctableln">
    <w:name w:val="sc_table_ln"/>
    <w:qFormat/>
    <w:rsid w:val="0090031F"/>
    <w:pPr>
      <w:widowControl w:val="0"/>
      <w:suppressAutoHyphens/>
      <w:spacing w:after="0" w:line="360" w:lineRule="auto"/>
      <w:jc w:val="right"/>
    </w:pPr>
  </w:style>
  <w:style w:type="paragraph" w:customStyle="1" w:styleId="sctablenoncodifiedsection">
    <w:name w:val="sc_table_non_codified_section"/>
    <w:qFormat/>
    <w:rsid w:val="0090031F"/>
    <w:pPr>
      <w:widowControl w:val="0"/>
      <w:suppressAutoHyphens/>
      <w:spacing w:after="0" w:line="360" w:lineRule="auto"/>
    </w:pPr>
  </w:style>
  <w:style w:type="paragraph" w:customStyle="1" w:styleId="scresolutionmembers">
    <w:name w:val="sc_resolution_members"/>
    <w:qFormat/>
    <w:rsid w:val="0090031F"/>
    <w:pPr>
      <w:widowControl w:val="0"/>
      <w:suppressAutoHyphens/>
      <w:spacing w:after="0" w:line="360" w:lineRule="auto"/>
      <w:jc w:val="both"/>
    </w:pPr>
  </w:style>
  <w:style w:type="paragraph" w:customStyle="1" w:styleId="scdraftheader">
    <w:name w:val="sc_draft_header"/>
    <w:qFormat/>
    <w:rsid w:val="0090031F"/>
    <w:pPr>
      <w:widowControl w:val="0"/>
      <w:suppressAutoHyphens/>
      <w:spacing w:after="0" w:line="240" w:lineRule="auto"/>
    </w:pPr>
  </w:style>
  <w:style w:type="paragraph" w:customStyle="1" w:styleId="scemptyline">
    <w:name w:val="sc_empty_line"/>
    <w:qFormat/>
    <w:rsid w:val="0090031F"/>
    <w:pPr>
      <w:widowControl w:val="0"/>
      <w:suppressAutoHyphens/>
      <w:spacing w:after="0" w:line="360" w:lineRule="auto"/>
      <w:jc w:val="both"/>
    </w:pPr>
  </w:style>
  <w:style w:type="paragraph" w:customStyle="1" w:styleId="scemptylineheader">
    <w:name w:val="sc_emptyline_header"/>
    <w:qFormat/>
    <w:rsid w:val="0090031F"/>
    <w:pPr>
      <w:widowControl w:val="0"/>
      <w:suppressAutoHyphens/>
      <w:spacing w:after="0" w:line="240" w:lineRule="auto"/>
      <w:jc w:val="both"/>
    </w:pPr>
  </w:style>
  <w:style w:type="character" w:customStyle="1" w:styleId="scinsert">
    <w:name w:val="sc_insert"/>
    <w:uiPriority w:val="1"/>
    <w:qFormat/>
    <w:rsid w:val="0090031F"/>
    <w:rPr>
      <w:caps w:val="0"/>
      <w:smallCaps w:val="0"/>
      <w:strike w:val="0"/>
      <w:dstrike w:val="0"/>
      <w:vanish w:val="0"/>
      <w:u w:val="single"/>
      <w:vertAlign w:val="baseline"/>
    </w:rPr>
  </w:style>
  <w:style w:type="character" w:customStyle="1" w:styleId="scinsertblue">
    <w:name w:val="sc_insert_blue"/>
    <w:uiPriority w:val="1"/>
    <w:qFormat/>
    <w:rsid w:val="009003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0031F"/>
    <w:rPr>
      <w:caps w:val="0"/>
      <w:smallCaps w:val="0"/>
      <w:strike w:val="0"/>
      <w:dstrike w:val="0"/>
      <w:vanish w:val="0"/>
      <w:color w:val="0070C0"/>
      <w:u w:val="none"/>
      <w:vertAlign w:val="baseline"/>
    </w:rPr>
  </w:style>
  <w:style w:type="character" w:customStyle="1" w:styleId="scinsertred">
    <w:name w:val="sc_insert_red"/>
    <w:uiPriority w:val="1"/>
    <w:qFormat/>
    <w:rsid w:val="009003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0031F"/>
    <w:rPr>
      <w:caps w:val="0"/>
      <w:smallCaps w:val="0"/>
      <w:strike w:val="0"/>
      <w:dstrike w:val="0"/>
      <w:vanish w:val="0"/>
      <w:color w:val="FF0000"/>
      <w:u w:val="none"/>
      <w:vertAlign w:val="baseline"/>
    </w:rPr>
  </w:style>
  <w:style w:type="character" w:customStyle="1" w:styleId="scstrike">
    <w:name w:val="sc_strike"/>
    <w:uiPriority w:val="1"/>
    <w:qFormat/>
    <w:rsid w:val="0090031F"/>
    <w:rPr>
      <w:strike/>
      <w:dstrike w:val="0"/>
    </w:rPr>
  </w:style>
  <w:style w:type="character" w:customStyle="1" w:styleId="scstrikeblue">
    <w:name w:val="sc_strike_blue"/>
    <w:uiPriority w:val="1"/>
    <w:qFormat/>
    <w:rsid w:val="0090031F"/>
    <w:rPr>
      <w:strike/>
      <w:dstrike w:val="0"/>
      <w:color w:val="0070C0"/>
    </w:rPr>
  </w:style>
  <w:style w:type="character" w:customStyle="1" w:styleId="scstrikered">
    <w:name w:val="sc_strike_red"/>
    <w:uiPriority w:val="1"/>
    <w:qFormat/>
    <w:rsid w:val="0090031F"/>
    <w:rPr>
      <w:strike/>
      <w:dstrike w:val="0"/>
      <w:color w:val="FF0000"/>
    </w:rPr>
  </w:style>
  <w:style w:type="character" w:customStyle="1" w:styleId="scstrikebluenoncodified">
    <w:name w:val="sc_strike_blue_non_codified"/>
    <w:uiPriority w:val="1"/>
    <w:qFormat/>
    <w:rsid w:val="0090031F"/>
    <w:rPr>
      <w:strike/>
      <w:dstrike w:val="0"/>
      <w:color w:val="0070C0"/>
      <w:lang w:val="en-US"/>
    </w:rPr>
  </w:style>
  <w:style w:type="character" w:customStyle="1" w:styleId="scstrikerednoncodified">
    <w:name w:val="sc_strike_red_non_codified"/>
    <w:uiPriority w:val="1"/>
    <w:qFormat/>
    <w:rsid w:val="0090031F"/>
    <w:rPr>
      <w:strike/>
      <w:dstrike w:val="0"/>
      <w:color w:val="FF0000"/>
    </w:rPr>
  </w:style>
  <w:style w:type="paragraph" w:customStyle="1" w:styleId="scnowthereforebold">
    <w:name w:val="sc_now_therefore_bold"/>
    <w:uiPriority w:val="1"/>
    <w:qFormat/>
    <w:rsid w:val="0090031F"/>
    <w:pPr>
      <w:widowControl w:val="0"/>
      <w:suppressAutoHyphens/>
      <w:spacing w:after="0" w:line="480" w:lineRule="auto"/>
    </w:pPr>
    <w:rPr>
      <w:rFonts w:eastAsia="Calibri" w:cs="Times New Roman"/>
    </w:rPr>
  </w:style>
  <w:style w:type="paragraph" w:customStyle="1" w:styleId="scbillsiglines">
    <w:name w:val="sc_bill_sig_lines"/>
    <w:qFormat/>
    <w:rsid w:val="009003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0031F"/>
  </w:style>
  <w:style w:type="paragraph" w:customStyle="1" w:styleId="scbillendxx">
    <w:name w:val="sc_bill_end_xx"/>
    <w:qFormat/>
    <w:rsid w:val="0090031F"/>
    <w:pPr>
      <w:widowControl w:val="0"/>
      <w:suppressAutoHyphens/>
      <w:spacing w:after="0" w:line="240" w:lineRule="auto"/>
      <w:jc w:val="center"/>
    </w:pPr>
  </w:style>
  <w:style w:type="character" w:customStyle="1" w:styleId="scbillheader1">
    <w:name w:val="sc_bill_header1"/>
    <w:uiPriority w:val="1"/>
    <w:qFormat/>
    <w:rsid w:val="0090031F"/>
  </w:style>
  <w:style w:type="character" w:customStyle="1" w:styleId="scresolutionbody1">
    <w:name w:val="sc_resolution_body1"/>
    <w:uiPriority w:val="1"/>
    <w:qFormat/>
    <w:rsid w:val="0090031F"/>
  </w:style>
  <w:style w:type="character" w:styleId="Strong">
    <w:name w:val="Strong"/>
    <w:basedOn w:val="DefaultParagraphFont"/>
    <w:uiPriority w:val="22"/>
    <w:qFormat/>
    <w:rsid w:val="0090031F"/>
    <w:rPr>
      <w:b/>
      <w:bCs/>
    </w:rPr>
  </w:style>
  <w:style w:type="character" w:customStyle="1" w:styleId="scamendhouse">
    <w:name w:val="sc_amend_house"/>
    <w:uiPriority w:val="1"/>
    <w:qFormat/>
    <w:rsid w:val="0090031F"/>
    <w:rPr>
      <w:bdr w:val="none" w:sz="0" w:space="0" w:color="auto"/>
      <w:shd w:val="clear" w:color="auto" w:fill="FDE9D9" w:themeFill="accent6" w:themeFillTint="33"/>
    </w:rPr>
  </w:style>
  <w:style w:type="character" w:customStyle="1" w:styleId="scamendsenate">
    <w:name w:val="sc_amend_senate"/>
    <w:uiPriority w:val="1"/>
    <w:qFormat/>
    <w:rsid w:val="0090031F"/>
    <w:rPr>
      <w:bdr w:val="none" w:sz="0" w:space="0" w:color="auto"/>
      <w:shd w:val="clear" w:color="auto" w:fill="E5DFEC" w:themeFill="accent4" w:themeFillTint="33"/>
    </w:rPr>
  </w:style>
  <w:style w:type="paragraph" w:styleId="Revision">
    <w:name w:val="Revision"/>
    <w:hidden/>
    <w:uiPriority w:val="99"/>
    <w:semiHidden/>
    <w:rsid w:val="0090031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0031F"/>
    <w:pPr>
      <w:spacing w:after="0" w:line="240" w:lineRule="auto"/>
    </w:pPr>
    <w:rPr>
      <w:i/>
    </w:rPr>
  </w:style>
  <w:style w:type="paragraph" w:customStyle="1" w:styleId="sccoversheetsenate">
    <w:name w:val="sc_coversheet_senate"/>
    <w:qFormat/>
    <w:rsid w:val="0090031F"/>
    <w:pPr>
      <w:spacing w:after="0" w:line="240" w:lineRule="auto"/>
    </w:pPr>
    <w:rPr>
      <w:b/>
    </w:rPr>
  </w:style>
  <w:style w:type="character" w:styleId="FollowedHyperlink">
    <w:name w:val="FollowedHyperlink"/>
    <w:basedOn w:val="DefaultParagraphFont"/>
    <w:uiPriority w:val="99"/>
    <w:semiHidden/>
    <w:unhideWhenUsed/>
    <w:rsid w:val="00B60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5&amp;session=126&amp;summary=B" TargetMode="External" Id="Rf61a89aafbe64696" /><Relationship Type="http://schemas.openxmlformats.org/officeDocument/2006/relationships/hyperlink" Target="https://www.scstatehouse.gov/sess126_2025-2026/prever/555_20250415.docx" TargetMode="External" Id="Re525a1ee499f4798" /><Relationship Type="http://schemas.openxmlformats.org/officeDocument/2006/relationships/hyperlink" Target="h:\sj\20250415.docx" TargetMode="External" Id="R403fbeb6d83d40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4F6"/>
    <w:rsid w:val="00174066"/>
    <w:rsid w:val="00212BEF"/>
    <w:rsid w:val="002A3D45"/>
    <w:rsid w:val="00362988"/>
    <w:rsid w:val="00460640"/>
    <w:rsid w:val="00485E88"/>
    <w:rsid w:val="004D1BF3"/>
    <w:rsid w:val="00573513"/>
    <w:rsid w:val="006420D7"/>
    <w:rsid w:val="0072205F"/>
    <w:rsid w:val="00804B1A"/>
    <w:rsid w:val="008228BC"/>
    <w:rsid w:val="00A22407"/>
    <w:rsid w:val="00AA6F82"/>
    <w:rsid w:val="00B73802"/>
    <w:rsid w:val="00BE097C"/>
    <w:rsid w:val="00E216F6"/>
    <w:rsid w:val="00E24E1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CHAMBER_DISPLAY>Senate</CHAMBER_DISPLAY>
  <DOCUMENT_TYPE>Bill</DOCUMENT_TYPE>
  <FILENAME>&lt;&lt;filename&gt;&gt;</FILENAME>
  <ID>e300227a-0441-4f71-8ea5-edc53bd0e56c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290284c4-a150-4b2a-95ff-acfd5901dcf2</T_BILL_REQUEST_REQUEST>
  <T_BILL_R_ORIGINALDRAFT>34b95214-dd41-400e-9719-9597488b93d5</T_BILL_R_ORIGINALDRAFT>
  <T_BILL_SPONSOR_SPONSOR>c6852c26-5d94-48ee-b772-3b5ac47bc9fa</T_BILL_SPONSOR_SPONSOR>
  <T_BILL_T_BILLNAME>[0555]</T_BILL_T_BILLNAME>
  <T_BILL_T_BILLNUMBER>555</T_BILL_T_BILLNUMBER>
  <T_BILL_T_BILLTITLE>to congratulate Mary Elizabeth “Maribeth” Rollings Werts upon the occasion of her retirement, to commend her for her more than forty years of dedicated service to the South Carolina Legislative Audit Council, and to wish her much happiness and fulfillment in the years ahead.</T_BILL_T_BILLTITLE>
  <T_BILL_T_CHAMBER>senate</T_BILL_T_CHAMBER>
  <T_BILL_T_FILENAME> </T_BILL_T_FILENAME>
  <T_BILL_T_LEGTYPE>resolution</T_BILL_T_LEGTYPE>
  <T_BILL_T_RATNUMBERSTRING>SNone</T_BILL_T_RATNUMBERSTRING>
  <T_BILL_T_SUBJECT>Maribeth Werts-retirement</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F3069E7-5BD7-4EA2-8CC3-709BA997C8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2025-04-09T18:17:00Z</cp:lastPrinted>
  <dcterms:created xsi:type="dcterms:W3CDTF">2025-04-14T16:44:00Z</dcterms:created>
  <dcterms:modified xsi:type="dcterms:W3CDTF">2025-04-14T16:44:00Z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